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2233" w14:textId="77777777" w:rsidR="00BC4CF1" w:rsidRPr="000C3982" w:rsidRDefault="00D63107" w:rsidP="007C3A91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0C3982">
        <w:rPr>
          <w:b/>
          <w:bCs/>
          <w:sz w:val="24"/>
          <w:szCs w:val="24"/>
        </w:rPr>
        <w:t>А</w:t>
      </w:r>
      <w:r w:rsidR="5F5E5292" w:rsidRPr="000C3982">
        <w:rPr>
          <w:b/>
          <w:bCs/>
          <w:sz w:val="24"/>
          <w:szCs w:val="24"/>
        </w:rPr>
        <w:t>кт</w:t>
      </w:r>
    </w:p>
    <w:p w14:paraId="1C1ABD65" w14:textId="09291EB1" w:rsidR="00BC4CF1" w:rsidRPr="000C3982" w:rsidRDefault="00D63107" w:rsidP="007C3A91">
      <w:pPr>
        <w:spacing w:line="360" w:lineRule="auto"/>
        <w:jc w:val="center"/>
        <w:rPr>
          <w:sz w:val="24"/>
          <w:szCs w:val="24"/>
        </w:rPr>
      </w:pPr>
      <w:r w:rsidRPr="000C3982">
        <w:rPr>
          <w:sz w:val="24"/>
          <w:szCs w:val="24"/>
        </w:rPr>
        <w:t>Проверки</w:t>
      </w:r>
      <w:r w:rsidR="5F5E5292" w:rsidRPr="000C3982">
        <w:rPr>
          <w:sz w:val="24"/>
          <w:szCs w:val="24"/>
        </w:rPr>
        <w:t xml:space="preserve"> финансово-хозяйственной деятельности садоводческого некоммерческого товарищества № 127 «Уральские зори» за период 2</w:t>
      </w:r>
      <w:r w:rsidR="008F1201" w:rsidRPr="000C3982">
        <w:rPr>
          <w:sz w:val="24"/>
          <w:szCs w:val="24"/>
        </w:rPr>
        <w:t>02</w:t>
      </w:r>
      <w:r w:rsidR="00097EAF">
        <w:rPr>
          <w:sz w:val="24"/>
          <w:szCs w:val="24"/>
        </w:rPr>
        <w:t>2</w:t>
      </w:r>
      <w:r w:rsidR="00087064" w:rsidRPr="000C3982">
        <w:rPr>
          <w:sz w:val="24"/>
          <w:szCs w:val="24"/>
        </w:rPr>
        <w:t>–</w:t>
      </w:r>
      <w:r w:rsidR="5F5E5292" w:rsidRPr="000C3982">
        <w:rPr>
          <w:sz w:val="24"/>
          <w:szCs w:val="24"/>
        </w:rPr>
        <w:t xml:space="preserve"> 20</w:t>
      </w:r>
      <w:r w:rsidR="00D02693" w:rsidRPr="000C3982">
        <w:rPr>
          <w:sz w:val="24"/>
          <w:szCs w:val="24"/>
        </w:rPr>
        <w:t>2</w:t>
      </w:r>
      <w:r w:rsidR="00097EAF">
        <w:rPr>
          <w:sz w:val="24"/>
          <w:szCs w:val="24"/>
        </w:rPr>
        <w:t>3</w:t>
      </w:r>
      <w:r w:rsidR="00087064" w:rsidRPr="000C3982">
        <w:rPr>
          <w:sz w:val="24"/>
          <w:szCs w:val="24"/>
        </w:rPr>
        <w:t>г.</w:t>
      </w:r>
    </w:p>
    <w:p w14:paraId="48E08E61" w14:textId="77777777" w:rsidR="00D63107" w:rsidRPr="000C3982" w:rsidRDefault="00D63107" w:rsidP="00D63107">
      <w:pPr>
        <w:spacing w:line="360" w:lineRule="auto"/>
        <w:jc w:val="center"/>
        <w:rPr>
          <w:sz w:val="24"/>
          <w:szCs w:val="24"/>
        </w:rPr>
      </w:pPr>
    </w:p>
    <w:p w14:paraId="69C2EC0A" w14:textId="739C4A56" w:rsidR="00BC4CF1" w:rsidRPr="000C3982" w:rsidRDefault="003D21C0" w:rsidP="00DE70B0">
      <w:pPr>
        <w:spacing w:line="360" w:lineRule="auto"/>
        <w:rPr>
          <w:sz w:val="24"/>
          <w:szCs w:val="24"/>
        </w:rPr>
      </w:pPr>
      <w:r w:rsidRPr="000C3982">
        <w:rPr>
          <w:sz w:val="24"/>
          <w:szCs w:val="24"/>
        </w:rPr>
        <w:t>г. Пермь</w:t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Pr="000C3982">
        <w:rPr>
          <w:sz w:val="24"/>
          <w:szCs w:val="24"/>
        </w:rPr>
        <w:tab/>
      </w:r>
      <w:r w:rsidR="00097EAF">
        <w:rPr>
          <w:sz w:val="24"/>
          <w:szCs w:val="24"/>
        </w:rPr>
        <w:t>2</w:t>
      </w:r>
      <w:r w:rsidR="008F1201" w:rsidRPr="000C3982">
        <w:rPr>
          <w:sz w:val="24"/>
          <w:szCs w:val="24"/>
        </w:rPr>
        <w:t>2</w:t>
      </w:r>
      <w:r w:rsidR="00087064" w:rsidRPr="000C3982">
        <w:rPr>
          <w:sz w:val="24"/>
          <w:szCs w:val="24"/>
        </w:rPr>
        <w:t>.0</w:t>
      </w:r>
      <w:r w:rsidR="00097EAF">
        <w:rPr>
          <w:sz w:val="24"/>
          <w:szCs w:val="24"/>
        </w:rPr>
        <w:t>7</w:t>
      </w:r>
      <w:r w:rsidR="00F5193F" w:rsidRPr="000C3982">
        <w:rPr>
          <w:sz w:val="24"/>
          <w:szCs w:val="24"/>
        </w:rPr>
        <w:t>.202</w:t>
      </w:r>
      <w:r w:rsidR="00097EAF">
        <w:rPr>
          <w:sz w:val="24"/>
          <w:szCs w:val="24"/>
        </w:rPr>
        <w:t>3</w:t>
      </w:r>
      <w:r w:rsidRPr="000C3982">
        <w:rPr>
          <w:sz w:val="24"/>
          <w:szCs w:val="24"/>
        </w:rPr>
        <w:t xml:space="preserve"> г.</w:t>
      </w:r>
    </w:p>
    <w:p w14:paraId="75E61C70" w14:textId="77777777" w:rsidR="00D63107" w:rsidRPr="000C3982" w:rsidRDefault="00D63107" w:rsidP="00DE70B0">
      <w:pPr>
        <w:spacing w:line="360" w:lineRule="auto"/>
        <w:rPr>
          <w:sz w:val="24"/>
          <w:szCs w:val="24"/>
        </w:rPr>
      </w:pPr>
    </w:p>
    <w:p w14:paraId="17DDE89B" w14:textId="00EE7D7F" w:rsidR="00BC4CF1" w:rsidRPr="00C23174" w:rsidRDefault="00097EAF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Выдриной С.В. и Караваевой Н.М.</w:t>
      </w:r>
      <w:r w:rsidR="00D02693" w:rsidRPr="000C3982">
        <w:rPr>
          <w:sz w:val="24"/>
          <w:szCs w:val="24"/>
        </w:rPr>
        <w:t xml:space="preserve"> </w:t>
      </w:r>
      <w:r w:rsidR="5F5E5292" w:rsidRPr="000C3982">
        <w:rPr>
          <w:sz w:val="24"/>
          <w:szCs w:val="24"/>
        </w:rPr>
        <w:t xml:space="preserve">проведена проверка финансово-хозяйственной деятельности СНТ «Уральские Зори» в соответствии с требованиями Федерального закона «О </w:t>
      </w:r>
      <w:r w:rsidR="00AA66BD" w:rsidRPr="000C3982">
        <w:rPr>
          <w:sz w:val="24"/>
          <w:szCs w:val="24"/>
        </w:rPr>
        <w:t xml:space="preserve">ведении гражданами </w:t>
      </w:r>
      <w:r w:rsidR="5F5E5292" w:rsidRPr="000C3982">
        <w:rPr>
          <w:sz w:val="24"/>
          <w:szCs w:val="24"/>
        </w:rPr>
        <w:t>садовод</w:t>
      </w:r>
      <w:r w:rsidR="00AA66BD" w:rsidRPr="000C3982">
        <w:rPr>
          <w:sz w:val="24"/>
          <w:szCs w:val="24"/>
        </w:rPr>
        <w:t>ства</w:t>
      </w:r>
      <w:r w:rsidR="5F5E5292" w:rsidRPr="000C3982">
        <w:rPr>
          <w:sz w:val="24"/>
          <w:szCs w:val="24"/>
        </w:rPr>
        <w:t xml:space="preserve"> и </w:t>
      </w:r>
      <w:r w:rsidR="00AA66BD" w:rsidRPr="000C3982">
        <w:rPr>
          <w:sz w:val="24"/>
          <w:szCs w:val="24"/>
        </w:rPr>
        <w:t>огородничества для собственных нужд</w:t>
      </w:r>
      <w:r w:rsidR="5F5E5292" w:rsidRPr="000C3982">
        <w:rPr>
          <w:sz w:val="24"/>
          <w:szCs w:val="24"/>
        </w:rPr>
        <w:t>»</w:t>
      </w:r>
      <w:r w:rsidR="00AA66BD" w:rsidRPr="000C3982">
        <w:rPr>
          <w:sz w:val="24"/>
          <w:szCs w:val="24"/>
        </w:rPr>
        <w:t xml:space="preserve"> № 217-ФЗ от 29.07.2017г.</w:t>
      </w:r>
      <w:r w:rsidR="5F5E5292" w:rsidRPr="000C3982">
        <w:rPr>
          <w:sz w:val="24"/>
          <w:szCs w:val="24"/>
        </w:rPr>
        <w:t xml:space="preserve">, Федерального закона о бухгалтерском учете 402 ФЗ, Порядка ведения кассовых </w:t>
      </w:r>
      <w:r w:rsidR="5F5E5292" w:rsidRPr="00C23174">
        <w:rPr>
          <w:color w:val="000000" w:themeColor="text1"/>
          <w:sz w:val="24"/>
          <w:szCs w:val="24"/>
        </w:rPr>
        <w:t>операций в РФ.</w:t>
      </w:r>
    </w:p>
    <w:p w14:paraId="373135C9" w14:textId="77777777" w:rsidR="00BC4CF1" w:rsidRPr="00C23174" w:rsidRDefault="002A148A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C23174">
        <w:rPr>
          <w:color w:val="000000" w:themeColor="text1"/>
          <w:sz w:val="24"/>
          <w:szCs w:val="24"/>
        </w:rPr>
        <w:t>Д</w:t>
      </w:r>
      <w:r w:rsidR="5F5E5292" w:rsidRPr="00C23174">
        <w:rPr>
          <w:color w:val="000000" w:themeColor="text1"/>
          <w:sz w:val="24"/>
          <w:szCs w:val="24"/>
        </w:rPr>
        <w:t xml:space="preserve">ля </w:t>
      </w:r>
      <w:r w:rsidR="000E503A" w:rsidRPr="00C23174">
        <w:rPr>
          <w:color w:val="000000" w:themeColor="text1"/>
          <w:sz w:val="24"/>
          <w:szCs w:val="24"/>
        </w:rPr>
        <w:t>проверки</w:t>
      </w:r>
      <w:r w:rsidR="5F5E5292" w:rsidRPr="00C23174">
        <w:rPr>
          <w:color w:val="000000" w:themeColor="text1"/>
          <w:sz w:val="24"/>
          <w:szCs w:val="24"/>
        </w:rPr>
        <w:t xml:space="preserve"> предоставлены следующие документы:</w:t>
      </w:r>
    </w:p>
    <w:p w14:paraId="75E931B0" w14:textId="2104FBBD" w:rsidR="00BC4CF1" w:rsidRPr="00C23174" w:rsidRDefault="5F5E5292" w:rsidP="0069173E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C23174">
        <w:rPr>
          <w:color w:val="000000" w:themeColor="text1"/>
          <w:sz w:val="24"/>
          <w:szCs w:val="24"/>
        </w:rPr>
        <w:t>Смета доходов и расходов на 20</w:t>
      </w:r>
      <w:r w:rsidR="000F6A93" w:rsidRPr="00C23174">
        <w:rPr>
          <w:color w:val="000000" w:themeColor="text1"/>
          <w:sz w:val="24"/>
          <w:szCs w:val="24"/>
        </w:rPr>
        <w:t>2</w:t>
      </w:r>
      <w:r w:rsidR="00097EAF">
        <w:rPr>
          <w:color w:val="000000" w:themeColor="text1"/>
          <w:sz w:val="24"/>
          <w:szCs w:val="24"/>
        </w:rPr>
        <w:t>2</w:t>
      </w:r>
      <w:r w:rsidR="00AA66BD" w:rsidRPr="00C23174">
        <w:rPr>
          <w:color w:val="000000" w:themeColor="text1"/>
          <w:sz w:val="24"/>
          <w:szCs w:val="24"/>
        </w:rPr>
        <w:t>-20</w:t>
      </w:r>
      <w:r w:rsidR="00D02693" w:rsidRPr="00C23174">
        <w:rPr>
          <w:color w:val="000000" w:themeColor="text1"/>
          <w:sz w:val="24"/>
          <w:szCs w:val="24"/>
        </w:rPr>
        <w:t>2</w:t>
      </w:r>
      <w:r w:rsidR="00097EAF">
        <w:rPr>
          <w:color w:val="000000" w:themeColor="text1"/>
          <w:sz w:val="24"/>
          <w:szCs w:val="24"/>
        </w:rPr>
        <w:t>3</w:t>
      </w:r>
      <w:r w:rsidR="00F51BDE" w:rsidRPr="00C23174">
        <w:rPr>
          <w:color w:val="000000" w:themeColor="text1"/>
          <w:sz w:val="24"/>
          <w:szCs w:val="24"/>
        </w:rPr>
        <w:t>г</w:t>
      </w:r>
      <w:r w:rsidR="00AA66BD" w:rsidRPr="00C23174">
        <w:rPr>
          <w:color w:val="000000" w:themeColor="text1"/>
          <w:sz w:val="24"/>
          <w:szCs w:val="24"/>
        </w:rPr>
        <w:t>г.</w:t>
      </w:r>
    </w:p>
    <w:p w14:paraId="0E242CB2" w14:textId="0820AF6E" w:rsidR="00BC4CF1" w:rsidRPr="00C23174" w:rsidRDefault="5F5E5292" w:rsidP="0069173E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C23174">
        <w:rPr>
          <w:color w:val="000000" w:themeColor="text1"/>
          <w:sz w:val="24"/>
          <w:szCs w:val="24"/>
        </w:rPr>
        <w:t>Договоры подряда, акты выполненных работ на выполнение различных работ в интересах СНТ.</w:t>
      </w:r>
    </w:p>
    <w:p w14:paraId="1CD3509A" w14:textId="77777777" w:rsidR="00BC4CF1" w:rsidRPr="00C23174" w:rsidRDefault="5F5E5292" w:rsidP="0069173E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C23174">
        <w:rPr>
          <w:color w:val="000000" w:themeColor="text1"/>
          <w:sz w:val="24"/>
          <w:szCs w:val="24"/>
        </w:rPr>
        <w:t xml:space="preserve">Бухгалтерские документы: </w:t>
      </w:r>
    </w:p>
    <w:p w14:paraId="18113A96" w14:textId="77777777" w:rsidR="00167957" w:rsidRDefault="00167957" w:rsidP="0069173E">
      <w:pPr>
        <w:numPr>
          <w:ilvl w:val="0"/>
          <w:numId w:val="3"/>
        </w:numPr>
        <w:spacing w:line="360" w:lineRule="auto"/>
        <w:ind w:left="0"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Журнал приходных </w:t>
      </w:r>
      <w:r w:rsidR="5F5E5292" w:rsidRPr="00C23174">
        <w:rPr>
          <w:color w:val="000000" w:themeColor="text1"/>
          <w:sz w:val="24"/>
          <w:szCs w:val="24"/>
        </w:rPr>
        <w:t>кассов</w:t>
      </w:r>
      <w:r>
        <w:rPr>
          <w:color w:val="000000" w:themeColor="text1"/>
          <w:sz w:val="24"/>
          <w:szCs w:val="24"/>
        </w:rPr>
        <w:t>ых ордеров 01.07.22- 31.12.22</w:t>
      </w:r>
    </w:p>
    <w:p w14:paraId="32300DFA" w14:textId="77777777" w:rsidR="00167957" w:rsidRDefault="00167957" w:rsidP="0069173E">
      <w:pPr>
        <w:numPr>
          <w:ilvl w:val="0"/>
          <w:numId w:val="3"/>
        </w:numPr>
        <w:spacing w:line="360" w:lineRule="auto"/>
        <w:ind w:left="0" w:firstLine="1134"/>
        <w:jc w:val="both"/>
        <w:rPr>
          <w:color w:val="000000" w:themeColor="text1"/>
          <w:sz w:val="24"/>
          <w:szCs w:val="24"/>
        </w:rPr>
      </w:pPr>
      <w:bookmarkStart w:id="0" w:name="_Hlk140840622"/>
      <w:r>
        <w:rPr>
          <w:color w:val="000000" w:themeColor="text1"/>
          <w:sz w:val="24"/>
          <w:szCs w:val="24"/>
        </w:rPr>
        <w:t>Журнал расходных кассовых ордеров 01.07.22-31.12.22</w:t>
      </w:r>
    </w:p>
    <w:bookmarkEnd w:id="0"/>
    <w:p w14:paraId="76F3991D" w14:textId="762B8D81" w:rsidR="00167957" w:rsidRDefault="00167957" w:rsidP="0069173E">
      <w:pPr>
        <w:numPr>
          <w:ilvl w:val="0"/>
          <w:numId w:val="3"/>
        </w:numPr>
        <w:spacing w:line="360" w:lineRule="auto"/>
        <w:ind w:left="0"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Журнал приходных </w:t>
      </w:r>
      <w:r w:rsidRPr="00C23174">
        <w:rPr>
          <w:color w:val="000000" w:themeColor="text1"/>
          <w:sz w:val="24"/>
          <w:szCs w:val="24"/>
        </w:rPr>
        <w:t>кассов</w:t>
      </w:r>
      <w:r>
        <w:rPr>
          <w:color w:val="000000" w:themeColor="text1"/>
          <w:sz w:val="24"/>
          <w:szCs w:val="24"/>
        </w:rPr>
        <w:t>ых ордеров 01.01.23- 30.06.23</w:t>
      </w:r>
    </w:p>
    <w:p w14:paraId="14A32FB1" w14:textId="77777777" w:rsidR="00167957" w:rsidRDefault="00167957" w:rsidP="0069173E">
      <w:pPr>
        <w:numPr>
          <w:ilvl w:val="0"/>
          <w:numId w:val="3"/>
        </w:numPr>
        <w:spacing w:line="360" w:lineRule="auto"/>
        <w:ind w:left="0" w:firstLine="1134"/>
        <w:jc w:val="both"/>
        <w:rPr>
          <w:color w:val="000000" w:themeColor="text1"/>
          <w:sz w:val="24"/>
          <w:szCs w:val="24"/>
        </w:rPr>
      </w:pPr>
      <w:r w:rsidRPr="00167957">
        <w:rPr>
          <w:color w:val="000000" w:themeColor="text1"/>
          <w:sz w:val="24"/>
          <w:szCs w:val="24"/>
        </w:rPr>
        <w:t xml:space="preserve">Журнал расходных кассовых ордеров </w:t>
      </w:r>
      <w:r>
        <w:rPr>
          <w:color w:val="000000" w:themeColor="text1"/>
          <w:sz w:val="24"/>
          <w:szCs w:val="24"/>
        </w:rPr>
        <w:t>01.01.23- 30.06.23</w:t>
      </w:r>
    </w:p>
    <w:p w14:paraId="1F4EC5FB" w14:textId="078F5A5F" w:rsidR="00BC4CF1" w:rsidRDefault="00167957" w:rsidP="0069173E">
      <w:pPr>
        <w:numPr>
          <w:ilvl w:val="0"/>
          <w:numId w:val="3"/>
        </w:numPr>
        <w:spacing w:line="360" w:lineRule="auto"/>
        <w:ind w:left="0"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Банковская выписка за период 01.07.22-30.06.23</w:t>
      </w:r>
      <w:r w:rsidR="00F51BDE" w:rsidRPr="00C23174">
        <w:rPr>
          <w:color w:val="000000" w:themeColor="text1"/>
          <w:sz w:val="24"/>
          <w:szCs w:val="24"/>
        </w:rPr>
        <w:t>.</w:t>
      </w:r>
    </w:p>
    <w:p w14:paraId="613B2FEF" w14:textId="01900749" w:rsidR="00167957" w:rsidRPr="00C23174" w:rsidRDefault="00167957" w:rsidP="0069173E">
      <w:pPr>
        <w:numPr>
          <w:ilvl w:val="0"/>
          <w:numId w:val="3"/>
        </w:numPr>
        <w:spacing w:line="360" w:lineRule="auto"/>
        <w:ind w:left="0"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Акты электропотребления от ПАО «</w:t>
      </w:r>
      <w:proofErr w:type="spellStart"/>
      <w:r>
        <w:rPr>
          <w:color w:val="000000" w:themeColor="text1"/>
          <w:sz w:val="24"/>
          <w:szCs w:val="24"/>
        </w:rPr>
        <w:t>Пермэнергос</w:t>
      </w:r>
      <w:r w:rsidR="0010261B">
        <w:rPr>
          <w:color w:val="000000" w:themeColor="text1"/>
          <w:sz w:val="24"/>
          <w:szCs w:val="24"/>
        </w:rPr>
        <w:t>б</w:t>
      </w:r>
      <w:r>
        <w:rPr>
          <w:color w:val="000000" w:themeColor="text1"/>
          <w:sz w:val="24"/>
          <w:szCs w:val="24"/>
        </w:rPr>
        <w:t>ыт</w:t>
      </w:r>
      <w:proofErr w:type="spellEnd"/>
      <w:r>
        <w:rPr>
          <w:color w:val="000000" w:themeColor="text1"/>
          <w:sz w:val="24"/>
          <w:szCs w:val="24"/>
        </w:rPr>
        <w:t>»</w:t>
      </w:r>
    </w:p>
    <w:p w14:paraId="0321A8D9" w14:textId="225FF735" w:rsidR="00167957" w:rsidRDefault="00876538" w:rsidP="0069173E">
      <w:pPr>
        <w:numPr>
          <w:ilvl w:val="0"/>
          <w:numId w:val="3"/>
        </w:numPr>
        <w:spacing w:line="360" w:lineRule="auto"/>
        <w:ind w:left="0" w:firstLine="1134"/>
        <w:jc w:val="both"/>
        <w:rPr>
          <w:color w:val="000000" w:themeColor="text1"/>
          <w:sz w:val="24"/>
          <w:szCs w:val="24"/>
        </w:rPr>
      </w:pPr>
      <w:r w:rsidRPr="00C23174">
        <w:rPr>
          <w:color w:val="000000" w:themeColor="text1"/>
          <w:sz w:val="24"/>
          <w:szCs w:val="24"/>
        </w:rPr>
        <w:t>Авансовые отчеты</w:t>
      </w:r>
      <w:r w:rsidR="5F5E5292" w:rsidRPr="00C23174">
        <w:rPr>
          <w:color w:val="000000" w:themeColor="text1"/>
          <w:sz w:val="24"/>
          <w:szCs w:val="24"/>
        </w:rPr>
        <w:t xml:space="preserve"> </w:t>
      </w:r>
      <w:r w:rsidR="00167957">
        <w:rPr>
          <w:color w:val="000000" w:themeColor="text1"/>
          <w:sz w:val="24"/>
          <w:szCs w:val="24"/>
        </w:rPr>
        <w:t>за период 01.07.22- 30.06.23</w:t>
      </w:r>
      <w:r w:rsidR="00CF397B">
        <w:rPr>
          <w:color w:val="000000" w:themeColor="text1"/>
          <w:sz w:val="24"/>
          <w:szCs w:val="24"/>
        </w:rPr>
        <w:t xml:space="preserve"> </w:t>
      </w:r>
      <w:r w:rsidR="00167957">
        <w:rPr>
          <w:color w:val="000000" w:themeColor="text1"/>
          <w:sz w:val="24"/>
          <w:szCs w:val="24"/>
        </w:rPr>
        <w:t xml:space="preserve">в количестве </w:t>
      </w:r>
      <w:r w:rsidR="00CF397B">
        <w:rPr>
          <w:color w:val="000000" w:themeColor="text1"/>
          <w:sz w:val="24"/>
          <w:szCs w:val="24"/>
        </w:rPr>
        <w:t>5</w:t>
      </w:r>
      <w:r w:rsidR="00167957">
        <w:rPr>
          <w:color w:val="000000" w:themeColor="text1"/>
          <w:sz w:val="24"/>
          <w:szCs w:val="24"/>
        </w:rPr>
        <w:t xml:space="preserve"> штук</w:t>
      </w:r>
      <w:r w:rsidR="00D077B1">
        <w:rPr>
          <w:color w:val="000000" w:themeColor="text1"/>
          <w:sz w:val="24"/>
          <w:szCs w:val="24"/>
        </w:rPr>
        <w:t xml:space="preserve"> на сумму 53943,70 (Пятьдесят три тысячи девятьсот сорок три рубля 70 копеек)</w:t>
      </w:r>
      <w:r w:rsidR="00F51BDE" w:rsidRPr="00C23174">
        <w:rPr>
          <w:color w:val="000000" w:themeColor="text1"/>
          <w:sz w:val="24"/>
          <w:szCs w:val="24"/>
        </w:rPr>
        <w:t xml:space="preserve"> </w:t>
      </w:r>
    </w:p>
    <w:p w14:paraId="705264CB" w14:textId="3EE5C326" w:rsidR="00CF397B" w:rsidRDefault="00CF397B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BA3C1E">
        <w:rPr>
          <w:color w:val="000000" w:themeColor="text1"/>
          <w:sz w:val="24"/>
          <w:szCs w:val="24"/>
          <w:u w:val="single"/>
        </w:rPr>
        <w:t>АО №1 21.07.22 Константинова С.В. – 7665,0 руб</w:t>
      </w:r>
      <w:r>
        <w:rPr>
          <w:color w:val="000000" w:themeColor="text1"/>
          <w:sz w:val="24"/>
          <w:szCs w:val="24"/>
        </w:rPr>
        <w:t>.</w:t>
      </w:r>
    </w:p>
    <w:p w14:paraId="6078D17C" w14:textId="3BD18E9B" w:rsidR="00CF397B" w:rsidRDefault="00CF397B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10261B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 xml:space="preserve">000,0 </w:t>
      </w:r>
      <w:proofErr w:type="spellStart"/>
      <w:r>
        <w:rPr>
          <w:color w:val="000000" w:themeColor="text1"/>
          <w:sz w:val="24"/>
          <w:szCs w:val="24"/>
        </w:rPr>
        <w:t>руб</w:t>
      </w:r>
      <w:proofErr w:type="spellEnd"/>
      <w:r>
        <w:rPr>
          <w:color w:val="000000" w:themeColor="text1"/>
          <w:sz w:val="24"/>
          <w:szCs w:val="24"/>
        </w:rPr>
        <w:t xml:space="preserve"> членские книжки</w:t>
      </w:r>
      <w:r w:rsidR="00BA3C1E">
        <w:rPr>
          <w:color w:val="000000" w:themeColor="text1"/>
          <w:sz w:val="24"/>
          <w:szCs w:val="24"/>
        </w:rPr>
        <w:t xml:space="preserve"> </w:t>
      </w:r>
      <w:bookmarkStart w:id="1" w:name="_Hlk140841711"/>
      <w:r w:rsidR="00BA3C1E">
        <w:rPr>
          <w:color w:val="000000" w:themeColor="text1"/>
          <w:sz w:val="24"/>
          <w:szCs w:val="24"/>
        </w:rPr>
        <w:t>(товарный/кассовый чек)</w:t>
      </w:r>
      <w:bookmarkEnd w:id="1"/>
    </w:p>
    <w:p w14:paraId="33E4A8BD" w14:textId="09ACF82B" w:rsidR="00CF397B" w:rsidRDefault="00CF397B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- 540,0 руб. Бумага</w:t>
      </w:r>
      <w:r w:rsidR="00BA3C1E">
        <w:rPr>
          <w:color w:val="000000" w:themeColor="text1"/>
          <w:sz w:val="24"/>
          <w:szCs w:val="24"/>
        </w:rPr>
        <w:t xml:space="preserve"> (товарный/кассовый чек)</w:t>
      </w:r>
    </w:p>
    <w:p w14:paraId="76125480" w14:textId="1D864CF4" w:rsidR="00CF397B" w:rsidRDefault="00CF397B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- 123,0 </w:t>
      </w:r>
      <w:proofErr w:type="spellStart"/>
      <w:r>
        <w:rPr>
          <w:color w:val="000000" w:themeColor="text1"/>
          <w:sz w:val="24"/>
          <w:szCs w:val="24"/>
        </w:rPr>
        <w:t>руб</w:t>
      </w:r>
      <w:proofErr w:type="spellEnd"/>
      <w:r>
        <w:rPr>
          <w:color w:val="000000" w:themeColor="text1"/>
          <w:sz w:val="24"/>
          <w:szCs w:val="24"/>
        </w:rPr>
        <w:t xml:space="preserve"> канцтовары</w:t>
      </w:r>
      <w:r w:rsidR="00BA3C1E">
        <w:rPr>
          <w:color w:val="000000" w:themeColor="text1"/>
          <w:sz w:val="24"/>
          <w:szCs w:val="24"/>
        </w:rPr>
        <w:t xml:space="preserve"> (товарный/кассовый чек)</w:t>
      </w:r>
    </w:p>
    <w:p w14:paraId="56A4F929" w14:textId="5170C1F0" w:rsidR="00BA3C1E" w:rsidRPr="00BA3C1E" w:rsidRDefault="00BA3C1E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  <w:u w:val="single"/>
        </w:rPr>
      </w:pPr>
      <w:r w:rsidRPr="00BA3C1E">
        <w:rPr>
          <w:color w:val="000000" w:themeColor="text1"/>
          <w:sz w:val="24"/>
          <w:szCs w:val="24"/>
          <w:u w:val="single"/>
        </w:rPr>
        <w:t xml:space="preserve">АО № </w:t>
      </w:r>
      <w:r w:rsidR="0069173E" w:rsidRPr="00BA3C1E">
        <w:rPr>
          <w:color w:val="000000" w:themeColor="text1"/>
          <w:sz w:val="24"/>
          <w:szCs w:val="24"/>
          <w:u w:val="single"/>
        </w:rPr>
        <w:t>2 22.08.2022</w:t>
      </w:r>
      <w:r w:rsidRPr="00BA3C1E">
        <w:rPr>
          <w:color w:val="000000" w:themeColor="text1"/>
          <w:sz w:val="24"/>
          <w:szCs w:val="24"/>
          <w:u w:val="single"/>
        </w:rPr>
        <w:t xml:space="preserve"> Ерошин С.А. – 7700,0 </w:t>
      </w:r>
      <w:proofErr w:type="spellStart"/>
      <w:r w:rsidRPr="00BA3C1E">
        <w:rPr>
          <w:color w:val="000000" w:themeColor="text1"/>
          <w:sz w:val="24"/>
          <w:szCs w:val="24"/>
          <w:u w:val="single"/>
        </w:rPr>
        <w:t>ркб</w:t>
      </w:r>
      <w:proofErr w:type="spellEnd"/>
      <w:r w:rsidRPr="00BA3C1E">
        <w:rPr>
          <w:color w:val="000000" w:themeColor="text1"/>
          <w:sz w:val="24"/>
          <w:szCs w:val="24"/>
          <w:u w:val="single"/>
        </w:rPr>
        <w:t>.</w:t>
      </w:r>
    </w:p>
    <w:p w14:paraId="355DDB4A" w14:textId="277DB42B" w:rsidR="00BA3C1E" w:rsidRDefault="00BA3C1E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7000,0 </w:t>
      </w:r>
      <w:proofErr w:type="spellStart"/>
      <w:r>
        <w:rPr>
          <w:color w:val="000000" w:themeColor="text1"/>
          <w:sz w:val="24"/>
          <w:szCs w:val="24"/>
        </w:rPr>
        <w:t>руб</w:t>
      </w:r>
      <w:proofErr w:type="spellEnd"/>
      <w:r>
        <w:rPr>
          <w:color w:val="000000" w:themeColor="text1"/>
          <w:sz w:val="24"/>
          <w:szCs w:val="24"/>
        </w:rPr>
        <w:t xml:space="preserve"> Грейдирование дороги (Акт выполненных дорог)</w:t>
      </w:r>
    </w:p>
    <w:p w14:paraId="55511DC1" w14:textId="6262B9F3" w:rsidR="00BA3C1E" w:rsidRDefault="00BA3C1E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- 700,0 бумага, канцтовары (товарный/кассовый чек)</w:t>
      </w:r>
    </w:p>
    <w:p w14:paraId="780FCF89" w14:textId="034C162D" w:rsidR="00BA3C1E" w:rsidRPr="00BA3C1E" w:rsidRDefault="00BA3C1E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  <w:u w:val="single"/>
        </w:rPr>
      </w:pPr>
      <w:r w:rsidRPr="00BA3C1E">
        <w:rPr>
          <w:color w:val="000000" w:themeColor="text1"/>
          <w:sz w:val="24"/>
          <w:szCs w:val="24"/>
          <w:u w:val="single"/>
        </w:rPr>
        <w:t xml:space="preserve">АО № 3 </w:t>
      </w:r>
      <w:r>
        <w:rPr>
          <w:color w:val="000000" w:themeColor="text1"/>
          <w:sz w:val="24"/>
          <w:szCs w:val="24"/>
          <w:u w:val="single"/>
        </w:rPr>
        <w:t xml:space="preserve">16.12.2022 </w:t>
      </w:r>
      <w:r w:rsidRPr="00BA3C1E">
        <w:rPr>
          <w:color w:val="000000" w:themeColor="text1"/>
          <w:sz w:val="24"/>
          <w:szCs w:val="24"/>
          <w:u w:val="single"/>
        </w:rPr>
        <w:t>Ерошин С.А. – 25400,0 руб.</w:t>
      </w:r>
    </w:p>
    <w:p w14:paraId="0A74F555" w14:textId="056A9CBC" w:rsidR="00BA3C1E" w:rsidRDefault="00BA3C1E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- 10000,0 руб. Очистка лога между 6 и 7 садами от мусора (Договор подряда, акт выполненных работ)</w:t>
      </w:r>
    </w:p>
    <w:p w14:paraId="7E5170D9" w14:textId="65990A1B" w:rsidR="00BA3C1E" w:rsidRDefault="00BA3C1E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- 2500,0 руб. Вывоз мусора в мешках из лога между 6 и 7 садами (Договор подряда, акт выполненных работ)</w:t>
      </w:r>
    </w:p>
    <w:p w14:paraId="511D0982" w14:textId="5A277CAF" w:rsidR="00BA3C1E" w:rsidRDefault="00BA3C1E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- 1000,0 руб. Бензин для снегоуборщика (кассовый чек)</w:t>
      </w:r>
    </w:p>
    <w:p w14:paraId="59506467" w14:textId="77777777" w:rsidR="003B1029" w:rsidRDefault="003B1029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- 11900,0 руб. Чистка от снега главной дороги (Договор подряда, акт выполненных работ)</w:t>
      </w:r>
    </w:p>
    <w:p w14:paraId="501C884A" w14:textId="3CC8C65D" w:rsidR="00BA3C1E" w:rsidRPr="003B1029" w:rsidRDefault="00BA3C1E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  <w:u w:val="single"/>
        </w:rPr>
      </w:pPr>
      <w:r w:rsidRPr="003B1029">
        <w:rPr>
          <w:color w:val="000000" w:themeColor="text1"/>
          <w:sz w:val="24"/>
          <w:szCs w:val="24"/>
          <w:u w:val="single"/>
        </w:rPr>
        <w:lastRenderedPageBreak/>
        <w:t>АО № 4 28.12.2022 Ерошин С.А. 11750,0 руб.</w:t>
      </w:r>
    </w:p>
    <w:p w14:paraId="1B36CA6C" w14:textId="15451101" w:rsidR="00BA3C1E" w:rsidRDefault="00BA3C1E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3B1029">
        <w:rPr>
          <w:color w:val="000000" w:themeColor="text1"/>
          <w:sz w:val="24"/>
          <w:szCs w:val="24"/>
        </w:rPr>
        <w:t xml:space="preserve">7850,0 </w:t>
      </w:r>
      <w:proofErr w:type="spellStart"/>
      <w:r w:rsidR="003B1029">
        <w:rPr>
          <w:color w:val="000000" w:themeColor="text1"/>
          <w:sz w:val="24"/>
          <w:szCs w:val="24"/>
        </w:rPr>
        <w:t>руб</w:t>
      </w:r>
      <w:proofErr w:type="spellEnd"/>
      <w:r w:rsidR="003B1029">
        <w:rPr>
          <w:color w:val="000000" w:themeColor="text1"/>
          <w:sz w:val="24"/>
          <w:szCs w:val="24"/>
        </w:rPr>
        <w:t xml:space="preserve"> Чистка от снега </w:t>
      </w:r>
      <w:bookmarkStart w:id="2" w:name="_Hlk140842350"/>
      <w:r w:rsidR="0010261B">
        <w:rPr>
          <w:color w:val="000000" w:themeColor="text1"/>
          <w:sz w:val="24"/>
          <w:szCs w:val="24"/>
        </w:rPr>
        <w:t>(Акт</w:t>
      </w:r>
      <w:r w:rsidR="003B1029">
        <w:rPr>
          <w:color w:val="000000" w:themeColor="text1"/>
          <w:sz w:val="24"/>
          <w:szCs w:val="24"/>
        </w:rPr>
        <w:t xml:space="preserve"> выполненных работ)</w:t>
      </w:r>
    </w:p>
    <w:bookmarkEnd w:id="2"/>
    <w:p w14:paraId="563CA2AE" w14:textId="3AF14872" w:rsidR="003B1029" w:rsidRDefault="003B1029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3900,0 руб. Чистка от снега </w:t>
      </w:r>
      <w:r w:rsidR="0010261B">
        <w:rPr>
          <w:color w:val="000000" w:themeColor="text1"/>
          <w:sz w:val="24"/>
          <w:szCs w:val="24"/>
        </w:rPr>
        <w:t>(Акт</w:t>
      </w:r>
      <w:r>
        <w:rPr>
          <w:color w:val="000000" w:themeColor="text1"/>
          <w:sz w:val="24"/>
          <w:szCs w:val="24"/>
        </w:rPr>
        <w:t xml:space="preserve"> выполненных работ)</w:t>
      </w:r>
    </w:p>
    <w:p w14:paraId="40619967" w14:textId="00060BD0" w:rsidR="003B1029" w:rsidRDefault="003B1029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АО № 1 30.06.2023 Гилева А.С.  4928,70 руб.</w:t>
      </w:r>
    </w:p>
    <w:p w14:paraId="2C82FC7B" w14:textId="3005E293" w:rsidR="003B1029" w:rsidRDefault="003B1029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- 1500,0 руб. Оплата телефона (кассовый чек)</w:t>
      </w:r>
    </w:p>
    <w:p w14:paraId="4D4A3A96" w14:textId="70802137" w:rsidR="003B1029" w:rsidRDefault="003B1029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- 2000,0 руб. Оплата бензина </w:t>
      </w:r>
      <w:r w:rsidR="0010261B">
        <w:rPr>
          <w:color w:val="000000" w:themeColor="text1"/>
          <w:sz w:val="24"/>
          <w:szCs w:val="24"/>
        </w:rPr>
        <w:t>(кассовый</w:t>
      </w:r>
      <w:r>
        <w:rPr>
          <w:color w:val="000000" w:themeColor="text1"/>
          <w:sz w:val="24"/>
          <w:szCs w:val="24"/>
        </w:rPr>
        <w:t xml:space="preserve"> чек)</w:t>
      </w:r>
    </w:p>
    <w:p w14:paraId="36EDF4AC" w14:textId="23D6D8C1" w:rsidR="003B1029" w:rsidRDefault="003B1029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- 1200,0 руб. канцтовары </w:t>
      </w:r>
      <w:r w:rsidR="0010261B">
        <w:rPr>
          <w:color w:val="000000" w:themeColor="text1"/>
          <w:sz w:val="24"/>
          <w:szCs w:val="24"/>
        </w:rPr>
        <w:t>(кассовый</w:t>
      </w:r>
      <w:r>
        <w:rPr>
          <w:color w:val="000000" w:themeColor="text1"/>
          <w:sz w:val="24"/>
          <w:szCs w:val="24"/>
        </w:rPr>
        <w:t xml:space="preserve"> чек)</w:t>
      </w:r>
    </w:p>
    <w:p w14:paraId="7F12AF76" w14:textId="06270004" w:rsidR="003B1029" w:rsidRDefault="003B1029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- 228,70 руб. почтовые </w:t>
      </w:r>
      <w:r w:rsidR="0010261B">
        <w:rPr>
          <w:color w:val="000000" w:themeColor="text1"/>
          <w:sz w:val="24"/>
          <w:szCs w:val="24"/>
        </w:rPr>
        <w:t>расходы (</w:t>
      </w:r>
      <w:r>
        <w:rPr>
          <w:color w:val="000000" w:themeColor="text1"/>
          <w:sz w:val="24"/>
          <w:szCs w:val="24"/>
        </w:rPr>
        <w:t>кассовый чек)</w:t>
      </w:r>
    </w:p>
    <w:p w14:paraId="1ABC31ED" w14:textId="77777777" w:rsidR="00AC0BA8" w:rsidRDefault="006047E9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Так же из кассы выдавались денежные средства по расходным кассовым ордерам</w:t>
      </w:r>
      <w:r w:rsidR="00AC0BA8">
        <w:rPr>
          <w:color w:val="000000" w:themeColor="text1"/>
          <w:sz w:val="24"/>
          <w:szCs w:val="24"/>
        </w:rPr>
        <w:t>:</w:t>
      </w:r>
    </w:p>
    <w:p w14:paraId="1D2AFC30" w14:textId="43E84FE6" w:rsidR="003B1029" w:rsidRDefault="00AC0BA8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6047E9">
        <w:rPr>
          <w:color w:val="000000" w:themeColor="text1"/>
          <w:sz w:val="24"/>
          <w:szCs w:val="24"/>
        </w:rPr>
        <w:t xml:space="preserve"> на закупку дров Овчинниковой </w:t>
      </w:r>
      <w:proofErr w:type="gramStart"/>
      <w:r w:rsidR="006047E9">
        <w:rPr>
          <w:color w:val="000000" w:themeColor="text1"/>
          <w:sz w:val="24"/>
          <w:szCs w:val="24"/>
        </w:rPr>
        <w:t>И.В</w:t>
      </w:r>
      <w:proofErr w:type="gramEnd"/>
      <w:r>
        <w:rPr>
          <w:color w:val="000000" w:themeColor="text1"/>
          <w:sz w:val="24"/>
          <w:szCs w:val="24"/>
        </w:rPr>
        <w:t xml:space="preserve"> 16.07.2022 – 12000,0 руб. 24,06.2023 – 13000,0 руб</w:t>
      </w:r>
      <w:r w:rsidR="006047E9">
        <w:rPr>
          <w:color w:val="000000" w:themeColor="text1"/>
          <w:sz w:val="24"/>
          <w:szCs w:val="24"/>
        </w:rPr>
        <w:t xml:space="preserve">. и Трушникову В.И. </w:t>
      </w:r>
      <w:r>
        <w:rPr>
          <w:color w:val="000000" w:themeColor="text1"/>
          <w:sz w:val="24"/>
          <w:szCs w:val="24"/>
        </w:rPr>
        <w:t xml:space="preserve">16.07.2022 – 12000,0 руб. </w:t>
      </w:r>
      <w:r w:rsidR="006047E9">
        <w:rPr>
          <w:color w:val="000000" w:themeColor="text1"/>
          <w:sz w:val="24"/>
          <w:szCs w:val="24"/>
        </w:rPr>
        <w:t xml:space="preserve">ПОДТВЕРЖДАЮЩИХ РАСХОД </w:t>
      </w:r>
      <w:r w:rsidR="0010261B">
        <w:rPr>
          <w:color w:val="000000" w:themeColor="text1"/>
          <w:sz w:val="24"/>
          <w:szCs w:val="24"/>
        </w:rPr>
        <w:t>ДЕНЕЖНЫХ СРЕДСТВ</w:t>
      </w:r>
      <w:r w:rsidR="006047E9">
        <w:rPr>
          <w:color w:val="000000" w:themeColor="text1"/>
          <w:sz w:val="24"/>
          <w:szCs w:val="24"/>
        </w:rPr>
        <w:t xml:space="preserve"> ДОКУМЕНТОВ НЕТ</w:t>
      </w:r>
      <w:r>
        <w:rPr>
          <w:color w:val="000000" w:themeColor="text1"/>
          <w:sz w:val="24"/>
          <w:szCs w:val="24"/>
        </w:rPr>
        <w:t xml:space="preserve"> (Ревизия прошлого </w:t>
      </w:r>
      <w:r w:rsidR="0010261B">
        <w:rPr>
          <w:color w:val="000000" w:themeColor="text1"/>
          <w:sz w:val="24"/>
          <w:szCs w:val="24"/>
        </w:rPr>
        <w:t>года,</w:t>
      </w:r>
      <w:r>
        <w:rPr>
          <w:color w:val="000000" w:themeColor="text1"/>
          <w:sz w:val="24"/>
          <w:szCs w:val="24"/>
        </w:rPr>
        <w:t xml:space="preserve"> так же выявила эти нарушения)</w:t>
      </w:r>
    </w:p>
    <w:p w14:paraId="6C37D2C5" w14:textId="0E81DA39" w:rsidR="00AC0BA8" w:rsidRDefault="00AC0BA8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на заправку газового баллона (НЕТ В СМЕТЕ) Овчинниковой И.В. 15.10.2023 – 1250,0 руб., Трушникову В.И. </w:t>
      </w:r>
      <w:r w:rsidR="0010261B">
        <w:rPr>
          <w:color w:val="000000" w:themeColor="text1"/>
          <w:sz w:val="24"/>
          <w:szCs w:val="24"/>
        </w:rPr>
        <w:t>13.</w:t>
      </w:r>
      <w:r>
        <w:rPr>
          <w:color w:val="000000" w:themeColor="text1"/>
          <w:sz w:val="24"/>
          <w:szCs w:val="24"/>
        </w:rPr>
        <w:t>05.2023 – 1250,0 руб.</w:t>
      </w:r>
    </w:p>
    <w:p w14:paraId="5B136EA1" w14:textId="4D972295" w:rsidR="00AC0BA8" w:rsidRPr="00C23174" w:rsidRDefault="00AC0BA8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AC0BA8">
        <w:rPr>
          <w:b/>
          <w:bCs/>
          <w:color w:val="000000"/>
          <w:sz w:val="22"/>
          <w:szCs w:val="22"/>
          <w:lang w:eastAsia="ru-RU"/>
        </w:rPr>
        <w:t xml:space="preserve"> </w:t>
      </w:r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 w:rsidRPr="006C0AE4">
        <w:rPr>
          <w:color w:val="000000"/>
          <w:sz w:val="22"/>
          <w:szCs w:val="22"/>
          <w:lang w:eastAsia="ru-RU"/>
        </w:rPr>
        <w:t>на корм собаке</w:t>
      </w:r>
      <w:r>
        <w:rPr>
          <w:b/>
          <w:bCs/>
          <w:color w:val="000000"/>
          <w:sz w:val="22"/>
          <w:szCs w:val="22"/>
          <w:lang w:eastAsia="ru-RU"/>
        </w:rPr>
        <w:t xml:space="preserve"> </w:t>
      </w:r>
      <w:r w:rsidRPr="00C23174">
        <w:rPr>
          <w:color w:val="000000" w:themeColor="text1"/>
          <w:sz w:val="24"/>
          <w:szCs w:val="24"/>
        </w:rPr>
        <w:t>в течении года были выданы средства на корм собаке</w:t>
      </w:r>
      <w:r w:rsidR="006C0AE4">
        <w:rPr>
          <w:color w:val="000000" w:themeColor="text1"/>
          <w:sz w:val="24"/>
          <w:szCs w:val="24"/>
        </w:rPr>
        <w:t xml:space="preserve"> Труш</w:t>
      </w:r>
      <w:r w:rsidR="0010261B">
        <w:rPr>
          <w:color w:val="000000" w:themeColor="text1"/>
          <w:sz w:val="24"/>
          <w:szCs w:val="24"/>
        </w:rPr>
        <w:t>н</w:t>
      </w:r>
      <w:r w:rsidR="006C0AE4">
        <w:rPr>
          <w:color w:val="000000" w:themeColor="text1"/>
          <w:sz w:val="24"/>
          <w:szCs w:val="24"/>
        </w:rPr>
        <w:t xml:space="preserve">икову В.И. 03.07.2022 – 3000,0 </w:t>
      </w:r>
      <w:proofErr w:type="spellStart"/>
      <w:r w:rsidR="006C0AE4">
        <w:rPr>
          <w:color w:val="000000" w:themeColor="text1"/>
          <w:sz w:val="24"/>
          <w:szCs w:val="24"/>
        </w:rPr>
        <w:t>руб</w:t>
      </w:r>
      <w:proofErr w:type="spellEnd"/>
      <w:r w:rsidR="006C0AE4">
        <w:rPr>
          <w:color w:val="000000" w:themeColor="text1"/>
          <w:sz w:val="24"/>
          <w:szCs w:val="24"/>
        </w:rPr>
        <w:t xml:space="preserve"> (апрель, май</w:t>
      </w:r>
      <w:r w:rsidR="006C0AE4" w:rsidRPr="006C0AE4">
        <w:rPr>
          <w:b/>
          <w:bCs/>
          <w:color w:val="000000" w:themeColor="text1"/>
          <w:sz w:val="24"/>
          <w:szCs w:val="24"/>
        </w:rPr>
        <w:t>, июнь</w:t>
      </w:r>
      <w:r w:rsidR="006C0AE4">
        <w:rPr>
          <w:color w:val="000000" w:themeColor="text1"/>
          <w:sz w:val="24"/>
          <w:szCs w:val="24"/>
        </w:rPr>
        <w:t xml:space="preserve">), 15.10.2022 – 6000,0 руб. </w:t>
      </w:r>
      <w:r w:rsidR="0010261B">
        <w:rPr>
          <w:color w:val="000000" w:themeColor="text1"/>
          <w:sz w:val="24"/>
          <w:szCs w:val="24"/>
        </w:rPr>
        <w:t>(июнь</w:t>
      </w:r>
      <w:r w:rsidR="006C0AE4">
        <w:rPr>
          <w:color w:val="000000" w:themeColor="text1"/>
          <w:sz w:val="24"/>
          <w:szCs w:val="24"/>
        </w:rPr>
        <w:t xml:space="preserve">, июль, август, сентябрь, октябрь, ноябрь), 03.12.2022 – 2000,0 </w:t>
      </w:r>
      <w:proofErr w:type="spellStart"/>
      <w:r w:rsidR="006C0AE4">
        <w:rPr>
          <w:color w:val="000000" w:themeColor="text1"/>
          <w:sz w:val="24"/>
          <w:szCs w:val="24"/>
        </w:rPr>
        <w:t>руб</w:t>
      </w:r>
      <w:proofErr w:type="spellEnd"/>
      <w:r w:rsidR="006C0AE4">
        <w:rPr>
          <w:color w:val="000000" w:themeColor="text1"/>
          <w:sz w:val="24"/>
          <w:szCs w:val="24"/>
        </w:rPr>
        <w:t xml:space="preserve"> </w:t>
      </w:r>
      <w:r w:rsidR="0010261B">
        <w:rPr>
          <w:color w:val="000000" w:themeColor="text1"/>
          <w:sz w:val="24"/>
          <w:szCs w:val="24"/>
        </w:rPr>
        <w:t>(декабрь</w:t>
      </w:r>
      <w:r w:rsidR="006C0AE4">
        <w:rPr>
          <w:color w:val="000000" w:themeColor="text1"/>
          <w:sz w:val="24"/>
          <w:szCs w:val="24"/>
        </w:rPr>
        <w:t xml:space="preserve">, январь), 13.05.2023 – 6000,) </w:t>
      </w:r>
      <w:proofErr w:type="spellStart"/>
      <w:r w:rsidR="006C0AE4">
        <w:rPr>
          <w:color w:val="000000" w:themeColor="text1"/>
          <w:sz w:val="24"/>
          <w:szCs w:val="24"/>
        </w:rPr>
        <w:t>руб</w:t>
      </w:r>
      <w:proofErr w:type="spellEnd"/>
      <w:r w:rsidR="006C0AE4">
        <w:rPr>
          <w:color w:val="000000" w:themeColor="text1"/>
          <w:sz w:val="24"/>
          <w:szCs w:val="24"/>
        </w:rPr>
        <w:t xml:space="preserve"> </w:t>
      </w:r>
      <w:r w:rsidR="0010261B">
        <w:rPr>
          <w:color w:val="000000" w:themeColor="text1"/>
          <w:sz w:val="24"/>
          <w:szCs w:val="24"/>
        </w:rPr>
        <w:t>(февраль</w:t>
      </w:r>
      <w:r w:rsidR="006C0AE4">
        <w:rPr>
          <w:color w:val="000000" w:themeColor="text1"/>
          <w:sz w:val="24"/>
          <w:szCs w:val="24"/>
        </w:rPr>
        <w:t>, март, апрель, май, июнь, июль</w:t>
      </w:r>
      <w:proofErr w:type="gramStart"/>
      <w:r w:rsidR="006C0AE4">
        <w:rPr>
          <w:color w:val="000000" w:themeColor="text1"/>
          <w:sz w:val="24"/>
          <w:szCs w:val="24"/>
        </w:rPr>
        <w:t>) .</w:t>
      </w:r>
      <w:proofErr w:type="gramEnd"/>
      <w:r w:rsidR="006C0AE4">
        <w:rPr>
          <w:color w:val="000000" w:themeColor="text1"/>
          <w:sz w:val="24"/>
          <w:szCs w:val="24"/>
        </w:rPr>
        <w:t xml:space="preserve"> ПОДТВЕРЖДАЮЩИХ РАСХОД </w:t>
      </w:r>
      <w:r w:rsidR="0010261B">
        <w:rPr>
          <w:color w:val="000000" w:themeColor="text1"/>
          <w:sz w:val="24"/>
          <w:szCs w:val="24"/>
        </w:rPr>
        <w:t>ДЕНЕЖНЫХ СРЕДСТВ</w:t>
      </w:r>
      <w:r w:rsidR="006C0AE4">
        <w:rPr>
          <w:color w:val="000000" w:themeColor="text1"/>
          <w:sz w:val="24"/>
          <w:szCs w:val="24"/>
        </w:rPr>
        <w:t xml:space="preserve"> ДОКУМЕНТОВ НЕТ (</w:t>
      </w:r>
      <w:r>
        <w:rPr>
          <w:color w:val="000000" w:themeColor="text1"/>
          <w:sz w:val="24"/>
          <w:szCs w:val="24"/>
        </w:rPr>
        <w:t xml:space="preserve">В акте ревизионной комиссии от </w:t>
      </w:r>
      <w:r w:rsidR="006C0AE4">
        <w:rPr>
          <w:color w:val="000000" w:themeColor="text1"/>
          <w:sz w:val="24"/>
          <w:szCs w:val="24"/>
        </w:rPr>
        <w:t>прошлого года</w:t>
      </w:r>
      <w:r>
        <w:rPr>
          <w:color w:val="000000" w:themeColor="text1"/>
          <w:sz w:val="24"/>
          <w:szCs w:val="24"/>
        </w:rPr>
        <w:t>. было указано это нарушение и вновь: денежные средства выданы, н</w:t>
      </w:r>
      <w:r w:rsidRPr="00C23174">
        <w:rPr>
          <w:color w:val="000000" w:themeColor="text1"/>
          <w:sz w:val="24"/>
          <w:szCs w:val="24"/>
        </w:rPr>
        <w:t xml:space="preserve">икаких </w:t>
      </w:r>
      <w:r>
        <w:rPr>
          <w:color w:val="000000" w:themeColor="text1"/>
          <w:sz w:val="24"/>
          <w:szCs w:val="24"/>
        </w:rPr>
        <w:t>подтверждающих</w:t>
      </w:r>
      <w:r w:rsidRPr="00C23174">
        <w:rPr>
          <w:color w:val="000000" w:themeColor="text1"/>
          <w:sz w:val="24"/>
          <w:szCs w:val="24"/>
        </w:rPr>
        <w:t xml:space="preserve"> документов не представлено и расходы списаны сразу на затраты</w:t>
      </w:r>
      <w:proofErr w:type="gramStart"/>
      <w:r w:rsidRPr="00C23174">
        <w:rPr>
          <w:color w:val="000000" w:themeColor="text1"/>
          <w:sz w:val="24"/>
          <w:szCs w:val="24"/>
        </w:rPr>
        <w:t xml:space="preserve">. </w:t>
      </w:r>
      <w:r w:rsidR="006C0AE4">
        <w:rPr>
          <w:color w:val="000000" w:themeColor="text1"/>
          <w:sz w:val="24"/>
          <w:szCs w:val="24"/>
        </w:rPr>
        <w:t>)</w:t>
      </w:r>
      <w:proofErr w:type="gramEnd"/>
    </w:p>
    <w:p w14:paraId="5ED2D785" w14:textId="13880682" w:rsidR="00AC0BA8" w:rsidRDefault="00AC0BA8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36F1E8A3" w14:textId="37B6239B" w:rsidR="00BC4CF1" w:rsidRPr="00991625" w:rsidRDefault="00D8628C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991625">
        <w:rPr>
          <w:color w:val="000000" w:themeColor="text1"/>
          <w:sz w:val="24"/>
          <w:szCs w:val="24"/>
        </w:rPr>
        <w:t>О</w:t>
      </w:r>
      <w:r w:rsidR="5F5E5292" w:rsidRPr="00991625">
        <w:rPr>
          <w:color w:val="000000" w:themeColor="text1"/>
          <w:sz w:val="24"/>
          <w:szCs w:val="24"/>
        </w:rPr>
        <w:t>тчет об ис</w:t>
      </w:r>
      <w:r w:rsidR="00EC3AEC" w:rsidRPr="00991625">
        <w:rPr>
          <w:color w:val="000000" w:themeColor="text1"/>
          <w:sz w:val="24"/>
          <w:szCs w:val="24"/>
        </w:rPr>
        <w:t>полнении сметы за 202</w:t>
      </w:r>
      <w:r w:rsidR="006C0AE4">
        <w:rPr>
          <w:color w:val="000000" w:themeColor="text1"/>
          <w:sz w:val="24"/>
          <w:szCs w:val="24"/>
        </w:rPr>
        <w:t>2</w:t>
      </w:r>
      <w:r w:rsidR="00EC3AEC" w:rsidRPr="00991625">
        <w:rPr>
          <w:color w:val="000000" w:themeColor="text1"/>
          <w:sz w:val="24"/>
          <w:szCs w:val="24"/>
        </w:rPr>
        <w:t>-202</w:t>
      </w:r>
      <w:r w:rsidR="006C0AE4">
        <w:rPr>
          <w:color w:val="000000" w:themeColor="text1"/>
          <w:sz w:val="24"/>
          <w:szCs w:val="24"/>
        </w:rPr>
        <w:t>3</w:t>
      </w:r>
      <w:r w:rsidR="5F5E5292" w:rsidRPr="00991625">
        <w:rPr>
          <w:color w:val="000000" w:themeColor="text1"/>
          <w:sz w:val="24"/>
          <w:szCs w:val="24"/>
        </w:rPr>
        <w:t xml:space="preserve"> г. составленный бухгалтером </w:t>
      </w:r>
      <w:r w:rsidR="0010261B">
        <w:rPr>
          <w:color w:val="000000" w:themeColor="text1"/>
          <w:sz w:val="24"/>
          <w:szCs w:val="24"/>
        </w:rPr>
        <w:t>Гилевой А. С.</w:t>
      </w:r>
      <w:r w:rsidR="003A2E03" w:rsidRPr="00991625">
        <w:rPr>
          <w:color w:val="000000" w:themeColor="text1"/>
          <w:sz w:val="24"/>
          <w:szCs w:val="24"/>
        </w:rPr>
        <w:t xml:space="preserve"> за период с 01.07.202</w:t>
      </w:r>
      <w:r w:rsidR="006C0AE4">
        <w:rPr>
          <w:color w:val="000000" w:themeColor="text1"/>
          <w:sz w:val="24"/>
          <w:szCs w:val="24"/>
        </w:rPr>
        <w:t>2</w:t>
      </w:r>
      <w:r w:rsidR="003A2E03" w:rsidRPr="00991625">
        <w:rPr>
          <w:color w:val="000000" w:themeColor="text1"/>
          <w:sz w:val="24"/>
          <w:szCs w:val="24"/>
        </w:rPr>
        <w:t xml:space="preserve"> по 30.06.202</w:t>
      </w:r>
      <w:r w:rsidR="006C0AE4">
        <w:rPr>
          <w:color w:val="000000" w:themeColor="text1"/>
          <w:sz w:val="24"/>
          <w:szCs w:val="24"/>
        </w:rPr>
        <w:t>3</w:t>
      </w:r>
      <w:r w:rsidR="5F5E5292" w:rsidRPr="00991625">
        <w:rPr>
          <w:color w:val="000000" w:themeColor="text1"/>
          <w:sz w:val="24"/>
          <w:szCs w:val="24"/>
        </w:rPr>
        <w:t xml:space="preserve"> г. </w:t>
      </w:r>
    </w:p>
    <w:p w14:paraId="79769965" w14:textId="4DE3AB41" w:rsidR="00BC4CF1" w:rsidRPr="00991625" w:rsidRDefault="000C3982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991625">
        <w:rPr>
          <w:color w:val="000000" w:themeColor="text1"/>
          <w:sz w:val="24"/>
          <w:szCs w:val="24"/>
        </w:rPr>
        <w:t>Проведенный в ходе проверки анализ первичных документов,</w:t>
      </w:r>
      <w:r w:rsidR="5F5E5292" w:rsidRPr="00991625">
        <w:rPr>
          <w:color w:val="000000" w:themeColor="text1"/>
          <w:sz w:val="24"/>
          <w:szCs w:val="24"/>
        </w:rPr>
        <w:t xml:space="preserve"> обосновывающих хозяйственные операции</w:t>
      </w:r>
      <w:r w:rsidR="008B35C7" w:rsidRPr="00991625">
        <w:rPr>
          <w:color w:val="000000" w:themeColor="text1"/>
          <w:sz w:val="24"/>
          <w:szCs w:val="24"/>
        </w:rPr>
        <w:t>,</w:t>
      </w:r>
      <w:r w:rsidR="5F5E5292" w:rsidRPr="00991625">
        <w:rPr>
          <w:color w:val="000000" w:themeColor="text1"/>
          <w:sz w:val="24"/>
          <w:szCs w:val="24"/>
        </w:rPr>
        <w:t xml:space="preserve"> показал следующее: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49"/>
        <w:gridCol w:w="1250"/>
        <w:gridCol w:w="2294"/>
        <w:gridCol w:w="2977"/>
        <w:gridCol w:w="2126"/>
      </w:tblGrid>
      <w:tr w:rsidR="00991625" w:rsidRPr="00991625" w14:paraId="216D6F8C" w14:textId="77777777" w:rsidTr="00E70F8F">
        <w:trPr>
          <w:trHeight w:val="51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D285" w14:textId="32393892" w:rsidR="00991625" w:rsidRPr="00991625" w:rsidRDefault="00991625" w:rsidP="00991625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991625">
              <w:rPr>
                <w:color w:val="000000" w:themeColor="text1"/>
                <w:sz w:val="22"/>
                <w:szCs w:val="22"/>
                <w:lang w:eastAsia="ru-RU"/>
              </w:rPr>
              <w:t>на 01.07.202</w:t>
            </w:r>
            <w:r w:rsidR="006C0AE4">
              <w:rPr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215E" w14:textId="77777777" w:rsidR="00991625" w:rsidRPr="00991625" w:rsidRDefault="00991625" w:rsidP="00991625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91625">
              <w:rPr>
                <w:color w:val="000000" w:themeColor="text1"/>
                <w:sz w:val="22"/>
                <w:szCs w:val="22"/>
                <w:lang w:eastAsia="ru-RU"/>
              </w:rPr>
              <w:t xml:space="preserve">поступило за период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DFF3" w14:textId="77777777" w:rsidR="00991625" w:rsidRPr="00991625" w:rsidRDefault="00991625" w:rsidP="00991625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91625">
              <w:rPr>
                <w:color w:val="000000" w:themeColor="text1"/>
                <w:sz w:val="22"/>
                <w:szCs w:val="22"/>
                <w:lang w:eastAsia="ru-RU"/>
              </w:rPr>
              <w:t>израсходовано за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4E16" w14:textId="40019F31" w:rsidR="00991625" w:rsidRPr="00991625" w:rsidRDefault="00991625" w:rsidP="00991625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91625">
              <w:rPr>
                <w:color w:val="000000" w:themeColor="text1"/>
                <w:sz w:val="22"/>
                <w:szCs w:val="22"/>
                <w:lang w:eastAsia="ru-RU"/>
              </w:rPr>
              <w:t>остаток на 30.06.202</w:t>
            </w:r>
            <w:r w:rsidR="006C0AE4">
              <w:rPr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</w:tr>
      <w:tr w:rsidR="00991625" w:rsidRPr="00991625" w14:paraId="1FCB66EC" w14:textId="77777777" w:rsidTr="00E70F8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142" w14:textId="77777777" w:rsidR="00991625" w:rsidRPr="00991625" w:rsidRDefault="00991625" w:rsidP="00991625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91625">
              <w:rPr>
                <w:color w:val="000000" w:themeColor="text1"/>
                <w:sz w:val="22"/>
                <w:szCs w:val="22"/>
                <w:lang w:eastAsia="ru-RU"/>
              </w:rPr>
              <w:t xml:space="preserve"> - касса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320B" w14:textId="35CD8341" w:rsidR="00991625" w:rsidRPr="00991625" w:rsidRDefault="006C0AE4" w:rsidP="00991625">
            <w:pPr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622245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AD94" w14:textId="0E3CC146" w:rsidR="00991625" w:rsidRPr="00991625" w:rsidRDefault="006C0AE4" w:rsidP="00991625">
            <w:pPr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987167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01F3" w14:textId="233F1559" w:rsidR="00991625" w:rsidRPr="00991625" w:rsidRDefault="006C0AE4" w:rsidP="00991625">
            <w:pPr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1021469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26F" w14:textId="5CFEE4E1" w:rsidR="00991625" w:rsidRPr="00991625" w:rsidRDefault="004B27DD" w:rsidP="00991625">
            <w:pPr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587943</w:t>
            </w:r>
          </w:p>
        </w:tc>
      </w:tr>
      <w:tr w:rsidR="00991625" w:rsidRPr="00991625" w14:paraId="459C8838" w14:textId="77777777" w:rsidTr="00E70F8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20DC" w14:textId="77777777" w:rsidR="00991625" w:rsidRPr="00991625" w:rsidRDefault="00991625" w:rsidP="00991625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991625">
              <w:rPr>
                <w:color w:val="000000" w:themeColor="text1"/>
                <w:sz w:val="22"/>
                <w:szCs w:val="22"/>
                <w:lang w:eastAsia="ru-RU"/>
              </w:rPr>
              <w:t xml:space="preserve"> - р/с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072" w14:textId="40555221" w:rsidR="00991625" w:rsidRPr="00991625" w:rsidRDefault="004B27DD" w:rsidP="00991625">
            <w:pPr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117549,79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7E2A" w14:textId="72FFE4D1" w:rsidR="00991625" w:rsidRPr="00991625" w:rsidRDefault="004B27DD" w:rsidP="00991625">
            <w:pPr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1864102,00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E88D" w14:textId="7A581F96" w:rsidR="00991625" w:rsidRPr="00991625" w:rsidRDefault="004B27DD" w:rsidP="00991625">
            <w:pPr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1825190,53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427" w14:textId="4BEC71BA" w:rsidR="00991625" w:rsidRPr="00991625" w:rsidRDefault="004B27DD" w:rsidP="00991625">
            <w:pPr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156461,26</w:t>
            </w:r>
          </w:p>
        </w:tc>
      </w:tr>
      <w:tr w:rsidR="00991625" w:rsidRPr="00991625" w14:paraId="643A1454" w14:textId="77777777" w:rsidTr="00E70F8F">
        <w:trPr>
          <w:trHeight w:val="300"/>
        </w:trPr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2B432" w14:textId="77777777" w:rsidR="00991625" w:rsidRPr="00991625" w:rsidRDefault="00991625" w:rsidP="0099162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91625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B290" w14:textId="1351424F" w:rsidR="00991625" w:rsidRPr="00991625" w:rsidRDefault="004B27DD" w:rsidP="00991625">
            <w:pPr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744404,26</w:t>
            </w:r>
          </w:p>
        </w:tc>
      </w:tr>
    </w:tbl>
    <w:p w14:paraId="249607D4" w14:textId="77777777" w:rsidR="004B27DD" w:rsidRDefault="004B27DD" w:rsidP="00000DBC">
      <w:pPr>
        <w:spacing w:line="360" w:lineRule="auto"/>
        <w:ind w:firstLine="426"/>
        <w:jc w:val="both"/>
        <w:rPr>
          <w:color w:val="000000" w:themeColor="text1"/>
          <w:sz w:val="24"/>
          <w:szCs w:val="24"/>
        </w:rPr>
      </w:pPr>
    </w:p>
    <w:p w14:paraId="2BEC6C31" w14:textId="2F8A53E4" w:rsidR="00BC4CF1" w:rsidRPr="00DB3216" w:rsidRDefault="0069173E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000DBC" w:rsidRPr="00000DBC">
        <w:rPr>
          <w:color w:val="000000" w:themeColor="text1"/>
          <w:sz w:val="24"/>
          <w:szCs w:val="24"/>
        </w:rPr>
        <w:t>ыписка банка предоставлена за</w:t>
      </w:r>
      <w:r w:rsidR="004B27DD">
        <w:rPr>
          <w:color w:val="000000" w:themeColor="text1"/>
          <w:sz w:val="24"/>
          <w:szCs w:val="24"/>
        </w:rPr>
        <w:t xml:space="preserve"> проверяемый </w:t>
      </w:r>
      <w:r w:rsidR="00000DBC" w:rsidRPr="00000DBC">
        <w:rPr>
          <w:color w:val="000000" w:themeColor="text1"/>
          <w:sz w:val="24"/>
          <w:szCs w:val="24"/>
        </w:rPr>
        <w:t xml:space="preserve">период </w:t>
      </w:r>
      <w:r w:rsidR="004B27DD">
        <w:rPr>
          <w:color w:val="000000" w:themeColor="text1"/>
          <w:sz w:val="24"/>
          <w:szCs w:val="24"/>
        </w:rPr>
        <w:t>01.07.2022 30.06.2023</w:t>
      </w:r>
      <w:r w:rsidR="00000DBC" w:rsidRPr="00000DBC">
        <w:rPr>
          <w:color w:val="000000" w:themeColor="text1"/>
          <w:sz w:val="24"/>
          <w:szCs w:val="24"/>
        </w:rPr>
        <w:t xml:space="preserve"> Кассовая книга </w:t>
      </w:r>
      <w:r w:rsidR="0010261B" w:rsidRPr="00000DBC">
        <w:rPr>
          <w:color w:val="000000" w:themeColor="text1"/>
          <w:sz w:val="24"/>
          <w:szCs w:val="24"/>
        </w:rPr>
        <w:t>предоставлена в</w:t>
      </w:r>
      <w:r w:rsidR="00000DBC" w:rsidRPr="00000DBC">
        <w:rPr>
          <w:color w:val="000000" w:themeColor="text1"/>
          <w:sz w:val="24"/>
          <w:szCs w:val="24"/>
        </w:rPr>
        <w:t xml:space="preserve"> </w:t>
      </w:r>
      <w:r w:rsidR="00000DBC" w:rsidRPr="00DB3216">
        <w:rPr>
          <w:sz w:val="24"/>
          <w:szCs w:val="24"/>
        </w:rPr>
        <w:t>полном объеме</w:t>
      </w:r>
    </w:p>
    <w:p w14:paraId="27FF549E" w14:textId="77777777" w:rsidR="00BC4CF1" w:rsidRPr="00D21170" w:rsidRDefault="5F5E5292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D21170">
        <w:rPr>
          <w:color w:val="000000" w:themeColor="text1"/>
          <w:sz w:val="24"/>
          <w:szCs w:val="24"/>
        </w:rPr>
        <w:t xml:space="preserve">По данным </w:t>
      </w:r>
      <w:r w:rsidR="000E503A" w:rsidRPr="00D21170">
        <w:rPr>
          <w:color w:val="000000" w:themeColor="text1"/>
          <w:sz w:val="24"/>
          <w:szCs w:val="24"/>
        </w:rPr>
        <w:t>проверки:</w:t>
      </w:r>
    </w:p>
    <w:p w14:paraId="095DE973" w14:textId="018AFA75" w:rsidR="00F51BDE" w:rsidRPr="00667DC4" w:rsidRDefault="5F5E5292" w:rsidP="0069173E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D21170">
        <w:rPr>
          <w:color w:val="000000" w:themeColor="text1"/>
          <w:sz w:val="24"/>
          <w:szCs w:val="24"/>
        </w:rPr>
        <w:t>Поступление денежных средств</w:t>
      </w:r>
      <w:r w:rsidR="00327C2F">
        <w:rPr>
          <w:color w:val="000000" w:themeColor="text1"/>
          <w:sz w:val="24"/>
          <w:szCs w:val="24"/>
        </w:rPr>
        <w:t xml:space="preserve"> в кассу и на расчетный счет</w:t>
      </w:r>
      <w:r w:rsidR="00AF5DF4" w:rsidRPr="00D21170">
        <w:rPr>
          <w:color w:val="000000" w:themeColor="text1"/>
          <w:sz w:val="24"/>
          <w:szCs w:val="24"/>
        </w:rPr>
        <w:t>, включая оплату за текущий период, предыдущий период и оплату электроэнергии</w:t>
      </w:r>
      <w:r w:rsidR="00882ED5" w:rsidRPr="00D21170">
        <w:rPr>
          <w:color w:val="000000" w:themeColor="text1"/>
          <w:sz w:val="24"/>
          <w:szCs w:val="24"/>
        </w:rPr>
        <w:t xml:space="preserve"> </w:t>
      </w:r>
      <w:r w:rsidRPr="00D21170">
        <w:rPr>
          <w:b/>
          <w:color w:val="000000" w:themeColor="text1"/>
          <w:sz w:val="24"/>
          <w:szCs w:val="24"/>
        </w:rPr>
        <w:t xml:space="preserve">составило </w:t>
      </w:r>
      <w:r w:rsidR="00327C2F">
        <w:rPr>
          <w:b/>
          <w:color w:val="000000" w:themeColor="text1"/>
          <w:sz w:val="24"/>
          <w:szCs w:val="24"/>
        </w:rPr>
        <w:t xml:space="preserve">2851269,0 руб. </w:t>
      </w:r>
      <w:r w:rsidR="00D21170" w:rsidRPr="00D21170">
        <w:rPr>
          <w:b/>
          <w:color w:val="000000" w:themeColor="text1"/>
          <w:sz w:val="24"/>
          <w:szCs w:val="24"/>
        </w:rPr>
        <w:t xml:space="preserve">(Два миллиона </w:t>
      </w:r>
      <w:r w:rsidR="00327C2F">
        <w:rPr>
          <w:b/>
          <w:sz w:val="24"/>
          <w:szCs w:val="24"/>
        </w:rPr>
        <w:t>восемьсот пятьдесят одна тысяча двести шестьдесят девять</w:t>
      </w:r>
      <w:r w:rsidR="00D21170" w:rsidRPr="00D21170">
        <w:rPr>
          <w:b/>
          <w:sz w:val="24"/>
          <w:szCs w:val="24"/>
        </w:rPr>
        <w:t>)</w:t>
      </w:r>
      <w:r w:rsidR="00D21170">
        <w:rPr>
          <w:sz w:val="24"/>
          <w:szCs w:val="24"/>
        </w:rPr>
        <w:t xml:space="preserve"> (См. счет 50 и 51)</w:t>
      </w:r>
      <w:r w:rsidR="00AF5DF4" w:rsidRPr="00667DC4">
        <w:rPr>
          <w:b/>
          <w:color w:val="FF0000"/>
          <w:sz w:val="24"/>
          <w:szCs w:val="24"/>
        </w:rPr>
        <w:t>.</w:t>
      </w:r>
    </w:p>
    <w:p w14:paraId="1C80BE2A" w14:textId="4FA8E19B" w:rsidR="000001E3" w:rsidRDefault="007C3A91" w:rsidP="0069173E">
      <w:pPr>
        <w:spacing w:line="360" w:lineRule="auto"/>
        <w:ind w:firstLine="720"/>
        <w:jc w:val="both"/>
        <w:rPr>
          <w:sz w:val="24"/>
          <w:szCs w:val="24"/>
        </w:rPr>
      </w:pPr>
      <w:r w:rsidRPr="00DC0479">
        <w:rPr>
          <w:sz w:val="24"/>
          <w:szCs w:val="24"/>
        </w:rPr>
        <w:lastRenderedPageBreak/>
        <w:t>В таблицах</w:t>
      </w:r>
      <w:r w:rsidR="00F51BDE" w:rsidRPr="00DC0479">
        <w:rPr>
          <w:sz w:val="24"/>
          <w:szCs w:val="24"/>
        </w:rPr>
        <w:t>, предоставленных бухгалтером</w:t>
      </w:r>
      <w:r w:rsidR="00EA5E8D" w:rsidRPr="00DC0479">
        <w:rPr>
          <w:sz w:val="24"/>
          <w:szCs w:val="24"/>
        </w:rPr>
        <w:t xml:space="preserve">, </w:t>
      </w:r>
      <w:r w:rsidR="009B4750" w:rsidRPr="00DC0479">
        <w:rPr>
          <w:sz w:val="24"/>
          <w:szCs w:val="24"/>
        </w:rPr>
        <w:t>по поступлению денежных средств по месяцам и по кооперативам СНТ</w:t>
      </w:r>
      <w:r w:rsidR="00BC03AF">
        <w:rPr>
          <w:sz w:val="24"/>
          <w:szCs w:val="24"/>
        </w:rPr>
        <w:t>, в разрезе различных видов сборов (взносы и оплата ЭЭ),</w:t>
      </w:r>
      <w:r w:rsidR="009B4750" w:rsidRPr="00DC0479">
        <w:rPr>
          <w:sz w:val="24"/>
          <w:szCs w:val="24"/>
        </w:rPr>
        <w:t xml:space="preserve"> совпадают </w:t>
      </w:r>
      <w:r w:rsidR="00BC03AF">
        <w:rPr>
          <w:sz w:val="24"/>
          <w:szCs w:val="24"/>
        </w:rPr>
        <w:t xml:space="preserve">промежуточные </w:t>
      </w:r>
      <w:r w:rsidR="009B4750" w:rsidRPr="00DC0479">
        <w:rPr>
          <w:sz w:val="24"/>
          <w:szCs w:val="24"/>
        </w:rPr>
        <w:t>итоговые суммы</w:t>
      </w:r>
      <w:r w:rsidR="00327C2F">
        <w:rPr>
          <w:sz w:val="24"/>
          <w:szCs w:val="24"/>
        </w:rPr>
        <w:t>.</w:t>
      </w:r>
    </w:p>
    <w:p w14:paraId="50D997F6" w14:textId="46B4084E" w:rsidR="00F235AD" w:rsidRPr="0029053B" w:rsidRDefault="0029053B" w:rsidP="0069173E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29053B">
        <w:rPr>
          <w:b/>
          <w:sz w:val="24"/>
          <w:szCs w:val="24"/>
        </w:rPr>
        <w:t>Анализ поступлений и начислени</w:t>
      </w:r>
      <w:r>
        <w:rPr>
          <w:b/>
          <w:sz w:val="24"/>
          <w:szCs w:val="24"/>
        </w:rPr>
        <w:t>й</w:t>
      </w:r>
      <w:r w:rsidRPr="0029053B">
        <w:rPr>
          <w:b/>
          <w:sz w:val="24"/>
          <w:szCs w:val="24"/>
        </w:rPr>
        <w:t xml:space="preserve"> ПАО «</w:t>
      </w:r>
      <w:proofErr w:type="spellStart"/>
      <w:r w:rsidRPr="0029053B">
        <w:rPr>
          <w:b/>
          <w:sz w:val="24"/>
          <w:szCs w:val="24"/>
        </w:rPr>
        <w:t>Перэнергосбыт</w:t>
      </w:r>
      <w:proofErr w:type="spellEnd"/>
      <w:r w:rsidRPr="0029053B">
        <w:rPr>
          <w:b/>
          <w:sz w:val="24"/>
          <w:szCs w:val="24"/>
        </w:rPr>
        <w:t>»:</w:t>
      </w:r>
      <w:r w:rsidR="0026042C">
        <w:rPr>
          <w:b/>
          <w:sz w:val="24"/>
          <w:szCs w:val="24"/>
        </w:rPr>
        <w:t xml:space="preserve"> Сальдо на 01.07.2022 -</w:t>
      </w:r>
      <w:r w:rsidR="0069173E">
        <w:rPr>
          <w:b/>
          <w:sz w:val="24"/>
          <w:szCs w:val="24"/>
        </w:rPr>
        <w:t xml:space="preserve">                 </w:t>
      </w:r>
      <w:r w:rsidR="0026042C">
        <w:rPr>
          <w:b/>
          <w:sz w:val="24"/>
          <w:szCs w:val="24"/>
        </w:rPr>
        <w:t xml:space="preserve"> -</w:t>
      </w:r>
      <w:r w:rsidR="0069173E">
        <w:rPr>
          <w:b/>
          <w:sz w:val="24"/>
          <w:szCs w:val="24"/>
        </w:rPr>
        <w:t>5</w:t>
      </w:r>
      <w:r w:rsidR="0026042C">
        <w:rPr>
          <w:b/>
          <w:sz w:val="24"/>
          <w:szCs w:val="24"/>
        </w:rPr>
        <w:t>9915,35</w:t>
      </w:r>
    </w:p>
    <w:tbl>
      <w:tblPr>
        <w:tblW w:w="7403" w:type="dxa"/>
        <w:tblInd w:w="93" w:type="dxa"/>
        <w:tblLook w:val="04A0" w:firstRow="1" w:lastRow="0" w:firstColumn="1" w:lastColumn="0" w:noHBand="0" w:noVBand="1"/>
      </w:tblPr>
      <w:tblGrid>
        <w:gridCol w:w="960"/>
        <w:gridCol w:w="1193"/>
        <w:gridCol w:w="1548"/>
        <w:gridCol w:w="2551"/>
        <w:gridCol w:w="1151"/>
      </w:tblGrid>
      <w:tr w:rsidR="0029053B" w:rsidRPr="0029053B" w14:paraId="590EBC9B" w14:textId="77777777" w:rsidTr="00B6354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907" w14:textId="77777777" w:rsidR="0029053B" w:rsidRPr="0029053B" w:rsidRDefault="0029053B" w:rsidP="0029053B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053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C41" w14:textId="77777777" w:rsidR="0029053B" w:rsidRPr="0029053B" w:rsidRDefault="0029053B" w:rsidP="0029053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053B">
              <w:rPr>
                <w:color w:val="000000"/>
                <w:sz w:val="22"/>
                <w:szCs w:val="22"/>
                <w:lang w:eastAsia="ru-RU"/>
              </w:rPr>
              <w:t xml:space="preserve">начислено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19F" w14:textId="77777777" w:rsidR="0029053B" w:rsidRPr="0029053B" w:rsidRDefault="0029053B" w:rsidP="0029053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053B">
              <w:rPr>
                <w:color w:val="000000"/>
                <w:sz w:val="22"/>
                <w:szCs w:val="22"/>
                <w:lang w:eastAsia="ru-RU"/>
              </w:rPr>
              <w:t xml:space="preserve">оплачено </w:t>
            </w:r>
            <w:proofErr w:type="spellStart"/>
            <w:r w:rsidRPr="0029053B">
              <w:rPr>
                <w:color w:val="000000"/>
                <w:sz w:val="22"/>
                <w:szCs w:val="22"/>
                <w:lang w:eastAsia="ru-RU"/>
              </w:rPr>
              <w:t>снт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8998" w14:textId="0017D0BC" w:rsidR="0029053B" w:rsidRPr="0029053B" w:rsidRDefault="0029053B" w:rsidP="0029053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9053B">
              <w:rPr>
                <w:color w:val="000000"/>
                <w:sz w:val="22"/>
                <w:szCs w:val="22"/>
                <w:lang w:eastAsia="ru-RU"/>
              </w:rPr>
              <w:t xml:space="preserve">оплачено членами </w:t>
            </w:r>
            <w:r w:rsidR="0010261B">
              <w:rPr>
                <w:color w:val="000000"/>
                <w:sz w:val="22"/>
                <w:szCs w:val="22"/>
                <w:lang w:eastAsia="ru-RU"/>
              </w:rPr>
              <w:t>СНТ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4FA" w14:textId="77777777" w:rsidR="0029053B" w:rsidRPr="0029053B" w:rsidRDefault="0029053B" w:rsidP="0029053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9053B">
              <w:rPr>
                <w:color w:val="000000"/>
                <w:sz w:val="22"/>
                <w:szCs w:val="22"/>
                <w:lang w:eastAsia="ru-RU"/>
              </w:rPr>
              <w:t>недосбор</w:t>
            </w:r>
            <w:proofErr w:type="spellEnd"/>
          </w:p>
        </w:tc>
      </w:tr>
      <w:tr w:rsidR="0029053B" w:rsidRPr="0029053B" w14:paraId="3DD72B2B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295" w14:textId="1CBE10B2" w:rsidR="0029053B" w:rsidRPr="0029053B" w:rsidRDefault="00B63547" w:rsidP="0029053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</w:t>
            </w:r>
            <w:r w:rsidR="0029053B" w:rsidRPr="0029053B">
              <w:rPr>
                <w:color w:val="000000"/>
                <w:sz w:val="22"/>
                <w:szCs w:val="22"/>
                <w:lang w:eastAsia="ru-RU"/>
              </w:rPr>
              <w:t>ю</w:t>
            </w:r>
            <w:r>
              <w:rPr>
                <w:color w:val="000000"/>
                <w:sz w:val="22"/>
                <w:szCs w:val="22"/>
                <w:lang w:eastAsia="ru-RU"/>
              </w:rPr>
              <w:t>л.</w:t>
            </w:r>
            <w:r w:rsidR="0029053B" w:rsidRPr="0029053B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3A9" w14:textId="3B28E9ED" w:rsidR="0029053B" w:rsidRPr="0029053B" w:rsidRDefault="00B63547" w:rsidP="0029053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106219,84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D9D0" w14:textId="235DEBE0" w:rsidR="0029053B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68007,78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DE39" w14:textId="657416A5" w:rsidR="0029053B" w:rsidRPr="0029053B" w:rsidRDefault="00073C83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75510,84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0C7E" w14:textId="124BE955" w:rsidR="0029053B" w:rsidRPr="0029053B" w:rsidRDefault="001429FE" w:rsidP="0029053B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-30709,0</w:t>
            </w:r>
          </w:p>
        </w:tc>
      </w:tr>
      <w:tr w:rsidR="00B63547" w:rsidRPr="0029053B" w14:paraId="142DCB54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1F5" w14:textId="62C2A34D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авг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F59B" w14:textId="1BB2AFBB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88465,24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1E97" w14:textId="031B1852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106219,84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6B2F" w14:textId="738E06C6" w:rsidR="00B63547" w:rsidRPr="0029053B" w:rsidRDefault="00073C83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119816,77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CC3B" w14:textId="70BBC6CB" w:rsidR="00B63547" w:rsidRPr="0029053B" w:rsidRDefault="001429FE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31351,53</w:t>
            </w:r>
          </w:p>
        </w:tc>
      </w:tr>
      <w:tr w:rsidR="00B63547" w:rsidRPr="0029053B" w14:paraId="48577011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0B77" w14:textId="3A6A2081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сен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A5AD" w14:textId="4D11483E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9053B">
              <w:rPr>
                <w:color w:val="000000"/>
                <w:sz w:val="22"/>
                <w:szCs w:val="22"/>
                <w:lang w:eastAsia="ru-RU"/>
              </w:rPr>
              <w:t>9</w:t>
            </w:r>
            <w:r>
              <w:rPr>
                <w:color w:val="000000"/>
                <w:sz w:val="22"/>
                <w:szCs w:val="22"/>
                <w:lang w:eastAsia="ru-RU"/>
              </w:rPr>
              <w:t>2945,52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C8B3" w14:textId="14AD6314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88465,24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2F41" w14:textId="434BB78F" w:rsidR="00B63547" w:rsidRPr="0029053B" w:rsidRDefault="00B05C87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68133,58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9B3F" w14:textId="0221687B" w:rsidR="00B63547" w:rsidRPr="0029053B" w:rsidRDefault="005956D3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-24811,94</w:t>
            </w:r>
          </w:p>
        </w:tc>
      </w:tr>
      <w:tr w:rsidR="00B63547" w:rsidRPr="0029053B" w14:paraId="2DDBB567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0E25" w14:textId="111F69E9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окт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96B5" w14:textId="1759C684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73081,52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5B7E" w14:textId="5FFAD3FD" w:rsidR="00B63547" w:rsidRPr="0026042C" w:rsidRDefault="0026042C" w:rsidP="0026042C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26042C">
              <w:rPr>
                <w:sz w:val="22"/>
                <w:szCs w:val="22"/>
                <w:lang w:eastAsia="ru-RU"/>
              </w:rPr>
              <w:t>92945,52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E464" w14:textId="73E7F350" w:rsidR="00B63547" w:rsidRPr="0029053B" w:rsidRDefault="00B05C87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79419,4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8E4C" w14:textId="672C5359" w:rsidR="00B63547" w:rsidRPr="0029053B" w:rsidRDefault="005956D3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6337,88</w:t>
            </w:r>
          </w:p>
        </w:tc>
      </w:tr>
      <w:tr w:rsidR="00B63547" w:rsidRPr="0029053B" w14:paraId="755BE047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084F" w14:textId="79E0305D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ноя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B02" w14:textId="27AA89BF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56323,16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9389" w14:textId="08FDD319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73081,52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D99F" w14:textId="11FD7F9E" w:rsidR="00B63547" w:rsidRPr="0029053B" w:rsidRDefault="00B05C87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54336,69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5D23" w14:textId="1F180CC9" w:rsidR="00B63547" w:rsidRPr="0029053B" w:rsidRDefault="005956D3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-1986,47</w:t>
            </w:r>
          </w:p>
        </w:tc>
      </w:tr>
      <w:tr w:rsidR="00B63547" w:rsidRPr="0029053B" w14:paraId="7A1583DA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F874" w14:textId="4046FE6E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дек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734E" w14:textId="1006050F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77657,95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1FCC" w14:textId="4510BF6F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56323,16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B23F" w14:textId="252C427F" w:rsidR="00B63547" w:rsidRPr="0029053B" w:rsidRDefault="00F96D5E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20860,64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EC43" w14:textId="1292D229" w:rsidR="00B63547" w:rsidRPr="0029053B" w:rsidRDefault="005956D3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-56797,31</w:t>
            </w:r>
          </w:p>
        </w:tc>
      </w:tr>
      <w:tr w:rsidR="00B63547" w:rsidRPr="0029053B" w14:paraId="4D5A3239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745" w14:textId="14068609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янв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EC52" w14:textId="5C31589C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60646,53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DFDA" w14:textId="7A957626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77657,95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94C6" w14:textId="5AE5DEF2" w:rsidR="00B63547" w:rsidRPr="0029053B" w:rsidRDefault="00F96D5E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10415,46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3D07" w14:textId="64BEBB4F" w:rsidR="00B63547" w:rsidRPr="0029053B" w:rsidRDefault="005956D3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-50231,07</w:t>
            </w:r>
          </w:p>
        </w:tc>
      </w:tr>
      <w:tr w:rsidR="00B63547" w:rsidRPr="0029053B" w14:paraId="0CB930A4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824" w14:textId="6517F74D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фев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51FA" w14:textId="51404DA0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94102,00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6CC" w14:textId="2B792880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60646,53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E4A" w14:textId="13283554" w:rsidR="00B63547" w:rsidRPr="0029053B" w:rsidRDefault="00B05C87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68473,50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B239" w14:textId="125294BC" w:rsidR="00B63547" w:rsidRPr="0029053B" w:rsidRDefault="005956D3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-25628,5</w:t>
            </w:r>
          </w:p>
        </w:tc>
      </w:tr>
      <w:tr w:rsidR="00B63547" w:rsidRPr="0029053B" w14:paraId="37214016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C7D7" w14:textId="1F13AEEC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8CB" w14:textId="60DE2310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61486,57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445F" w14:textId="5BF32139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92386,13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EC4A" w14:textId="74163491" w:rsidR="00B63547" w:rsidRPr="0029053B" w:rsidRDefault="00B05C87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51220,43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D5C9" w14:textId="05379C65" w:rsidR="00B63547" w:rsidRPr="0029053B" w:rsidRDefault="005956D3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-10266,14</w:t>
            </w:r>
          </w:p>
        </w:tc>
      </w:tr>
      <w:tr w:rsidR="00B63547" w:rsidRPr="0029053B" w14:paraId="428159BF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4B16" w14:textId="331D3827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апр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C38" w14:textId="65164F6F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34659,85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1725" w14:textId="2B708351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61486,57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C85F" w14:textId="6D86BCF8" w:rsidR="00B63547" w:rsidRPr="0029053B" w:rsidRDefault="00B05C87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57925,48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CDDD" w14:textId="63B52595" w:rsidR="00B63547" w:rsidRPr="0029053B" w:rsidRDefault="005956D3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23265,63</w:t>
            </w:r>
          </w:p>
        </w:tc>
      </w:tr>
      <w:tr w:rsidR="00B63547" w:rsidRPr="0029053B" w14:paraId="1E033463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D2A5" w14:textId="77EB8C5A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май 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F11D" w14:textId="19DEC83D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138334,97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B209" w14:textId="053A1CCD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EE92" w14:textId="1C4D8C47" w:rsidR="00B63547" w:rsidRPr="0029053B" w:rsidRDefault="00B05C87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130613,49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EB6" w14:textId="54B98386" w:rsidR="00B63547" w:rsidRPr="0029053B" w:rsidRDefault="005956D3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-7721,48</w:t>
            </w:r>
          </w:p>
        </w:tc>
      </w:tr>
      <w:tr w:rsidR="00B63547" w:rsidRPr="0029053B" w14:paraId="618F99ED" w14:textId="77777777" w:rsidTr="001429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6C63" w14:textId="1AD3B71D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июн</w:t>
            </w:r>
            <w:r w:rsidRPr="0029053B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1B89" w14:textId="6A77F959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1D21" w14:textId="4D5C119F" w:rsidR="00B63547" w:rsidRPr="0029053B" w:rsidRDefault="0026042C" w:rsidP="0026042C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43F9" w14:textId="7A28D5EA" w:rsidR="00B63547" w:rsidRPr="0029053B" w:rsidRDefault="00B05C87" w:rsidP="00B05C8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156448,17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57C8" w14:textId="114B96AF" w:rsidR="00B63547" w:rsidRPr="0029053B" w:rsidRDefault="00B63547" w:rsidP="00B6354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63547" w:rsidRPr="0029053B" w14:paraId="2697D6EE" w14:textId="77777777" w:rsidTr="005956D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396E" w14:textId="77777777" w:rsidR="00B63547" w:rsidRPr="0029053B" w:rsidRDefault="00B63547" w:rsidP="00B63547">
            <w:pPr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9053B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EEC7" w14:textId="42E62E21" w:rsidR="00B63547" w:rsidRPr="0029053B" w:rsidRDefault="00D61023" w:rsidP="00B635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883923,15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C83" w14:textId="3B0D9A74" w:rsidR="00B63547" w:rsidRPr="0029053B" w:rsidRDefault="0026042C" w:rsidP="00B635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1027220,24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ADBA" w14:textId="0420A0AB" w:rsidR="00B63547" w:rsidRPr="0029053B" w:rsidRDefault="00B05C87" w:rsidP="00B05C8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893174,45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6DD8" w14:textId="7BE01E8D" w:rsidR="00B63547" w:rsidRPr="0029053B" w:rsidRDefault="005956D3" w:rsidP="00B63547">
            <w:pPr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9251,30</w:t>
            </w:r>
          </w:p>
        </w:tc>
      </w:tr>
    </w:tbl>
    <w:p w14:paraId="7F56DC03" w14:textId="77777777" w:rsidR="0069173E" w:rsidRDefault="0069173E" w:rsidP="0029053B">
      <w:pPr>
        <w:spacing w:line="360" w:lineRule="auto"/>
        <w:ind w:firstLine="567"/>
        <w:jc w:val="both"/>
        <w:rPr>
          <w:sz w:val="24"/>
          <w:szCs w:val="24"/>
        </w:rPr>
      </w:pPr>
    </w:p>
    <w:p w14:paraId="01F5130B" w14:textId="03AF8390" w:rsidR="0029053B" w:rsidRPr="0029053B" w:rsidRDefault="0029053B" w:rsidP="0029053B">
      <w:pPr>
        <w:spacing w:line="360" w:lineRule="auto"/>
        <w:ind w:firstLine="567"/>
        <w:jc w:val="both"/>
        <w:rPr>
          <w:color w:val="FF0000"/>
          <w:sz w:val="24"/>
          <w:szCs w:val="24"/>
        </w:rPr>
      </w:pPr>
      <w:r w:rsidRPr="0029053B">
        <w:rPr>
          <w:sz w:val="24"/>
          <w:szCs w:val="24"/>
        </w:rPr>
        <w:t xml:space="preserve">Максимальный </w:t>
      </w:r>
      <w:proofErr w:type="spellStart"/>
      <w:r w:rsidRPr="0029053B">
        <w:rPr>
          <w:sz w:val="24"/>
          <w:szCs w:val="24"/>
        </w:rPr>
        <w:t>недосбор</w:t>
      </w:r>
      <w:proofErr w:type="spellEnd"/>
      <w:r w:rsidRPr="0029053B">
        <w:rPr>
          <w:sz w:val="24"/>
          <w:szCs w:val="24"/>
        </w:rPr>
        <w:t xml:space="preserve">: </w:t>
      </w:r>
      <w:r w:rsidR="005956D3">
        <w:rPr>
          <w:sz w:val="24"/>
          <w:szCs w:val="24"/>
        </w:rPr>
        <w:t xml:space="preserve">декабрь </w:t>
      </w:r>
      <w:r w:rsidRPr="0029053B">
        <w:rPr>
          <w:sz w:val="24"/>
          <w:szCs w:val="24"/>
        </w:rPr>
        <w:t>2</w:t>
      </w:r>
      <w:r w:rsidR="005956D3">
        <w:rPr>
          <w:sz w:val="24"/>
          <w:szCs w:val="24"/>
        </w:rPr>
        <w:t>022</w:t>
      </w:r>
      <w:r w:rsidRPr="0029053B">
        <w:rPr>
          <w:sz w:val="24"/>
          <w:szCs w:val="24"/>
        </w:rPr>
        <w:t xml:space="preserve">, </w:t>
      </w:r>
      <w:r w:rsidR="005956D3">
        <w:rPr>
          <w:sz w:val="24"/>
          <w:szCs w:val="24"/>
        </w:rPr>
        <w:t>январь 2023</w:t>
      </w:r>
      <w:r w:rsidRPr="0029053B">
        <w:rPr>
          <w:sz w:val="24"/>
          <w:szCs w:val="24"/>
        </w:rPr>
        <w:t>, в период неактивного потребления ЭЭ членами СНТ. Повторно рекомендуем членам правления провести работу с членами</w:t>
      </w:r>
      <w:r>
        <w:rPr>
          <w:sz w:val="24"/>
          <w:szCs w:val="24"/>
        </w:rPr>
        <w:t xml:space="preserve"> </w:t>
      </w:r>
      <w:r w:rsidR="0010261B" w:rsidRPr="0029053B">
        <w:rPr>
          <w:sz w:val="24"/>
          <w:szCs w:val="24"/>
        </w:rPr>
        <w:t>СНТ,</w:t>
      </w:r>
      <w:r w:rsidRPr="0029053B">
        <w:rPr>
          <w:sz w:val="24"/>
          <w:szCs w:val="24"/>
        </w:rPr>
        <w:t xml:space="preserve"> круглогодично проживающими на территории о необходимости своевременно</w:t>
      </w:r>
      <w:r w:rsidR="00225B3F">
        <w:rPr>
          <w:sz w:val="24"/>
          <w:szCs w:val="24"/>
        </w:rPr>
        <w:t>го</w:t>
      </w:r>
      <w:r w:rsidRPr="0029053B">
        <w:rPr>
          <w:sz w:val="24"/>
          <w:szCs w:val="24"/>
        </w:rPr>
        <w:t xml:space="preserve"> вн</w:t>
      </w:r>
      <w:r>
        <w:rPr>
          <w:sz w:val="24"/>
          <w:szCs w:val="24"/>
        </w:rPr>
        <w:t>е</w:t>
      </w:r>
      <w:r w:rsidRPr="0029053B">
        <w:rPr>
          <w:sz w:val="24"/>
          <w:szCs w:val="24"/>
        </w:rPr>
        <w:t>сени</w:t>
      </w:r>
      <w:r w:rsidR="00225B3F">
        <w:rPr>
          <w:sz w:val="24"/>
          <w:szCs w:val="24"/>
        </w:rPr>
        <w:t>я</w:t>
      </w:r>
      <w:r w:rsidRPr="0029053B">
        <w:rPr>
          <w:sz w:val="24"/>
          <w:szCs w:val="24"/>
        </w:rPr>
        <w:t xml:space="preserve"> платы за потребленную электрическую энергию.</w:t>
      </w:r>
    </w:p>
    <w:p w14:paraId="6C449F9D" w14:textId="77777777" w:rsidR="00B07E92" w:rsidRDefault="00B07E92" w:rsidP="00B07E92">
      <w:pPr>
        <w:spacing w:line="360" w:lineRule="auto"/>
        <w:rPr>
          <w:b/>
          <w:sz w:val="24"/>
          <w:szCs w:val="24"/>
        </w:rPr>
      </w:pPr>
    </w:p>
    <w:p w14:paraId="391B6D80" w14:textId="06D09441" w:rsidR="00B07E92" w:rsidRPr="0029053B" w:rsidRDefault="00B07E92" w:rsidP="006446C7">
      <w:pPr>
        <w:shd w:val="clear" w:color="auto" w:fill="FFFFFF"/>
        <w:rPr>
          <w:b/>
          <w:sz w:val="24"/>
          <w:szCs w:val="24"/>
        </w:rPr>
      </w:pPr>
      <w:r w:rsidRPr="0029053B">
        <w:rPr>
          <w:b/>
          <w:sz w:val="24"/>
          <w:szCs w:val="24"/>
        </w:rPr>
        <w:t>Анализ поступлений и начислени</w:t>
      </w:r>
      <w:r>
        <w:rPr>
          <w:b/>
          <w:sz w:val="24"/>
          <w:szCs w:val="24"/>
        </w:rPr>
        <w:t>й</w:t>
      </w:r>
      <w:r w:rsidRPr="0029053B">
        <w:rPr>
          <w:b/>
          <w:sz w:val="24"/>
          <w:szCs w:val="24"/>
        </w:rPr>
        <w:t xml:space="preserve"> </w:t>
      </w:r>
      <w:r w:rsidRPr="00B07E92">
        <w:rPr>
          <w:b/>
          <w:sz w:val="24"/>
          <w:szCs w:val="24"/>
        </w:rPr>
        <w:t>АО «Пермский региональный оператор ТКО» (АО «ПРО ТКО»)</w:t>
      </w:r>
      <w:r w:rsidRPr="0029053B">
        <w:rPr>
          <w:b/>
          <w:sz w:val="24"/>
          <w:szCs w:val="24"/>
        </w:rPr>
        <w:t>:</w:t>
      </w:r>
    </w:p>
    <w:tbl>
      <w:tblPr>
        <w:tblW w:w="3701" w:type="dxa"/>
        <w:tblInd w:w="93" w:type="dxa"/>
        <w:tblLook w:val="04A0" w:firstRow="1" w:lastRow="0" w:firstColumn="1" w:lastColumn="0" w:noHBand="0" w:noVBand="1"/>
      </w:tblPr>
      <w:tblGrid>
        <w:gridCol w:w="960"/>
        <w:gridCol w:w="1193"/>
        <w:gridCol w:w="1548"/>
      </w:tblGrid>
      <w:tr w:rsidR="00793470" w:rsidRPr="00B07E92" w14:paraId="3F11635A" w14:textId="77777777" w:rsidTr="0079347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0B9" w14:textId="77777777" w:rsidR="00793470" w:rsidRPr="00B07E92" w:rsidRDefault="00793470" w:rsidP="00B07E92">
            <w:pPr>
              <w:rPr>
                <w:color w:val="000000"/>
                <w:sz w:val="22"/>
                <w:szCs w:val="22"/>
                <w:lang w:eastAsia="ru-RU"/>
              </w:rPr>
            </w:pPr>
            <w:r w:rsidRPr="00B07E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5632" w14:textId="77777777" w:rsidR="00793470" w:rsidRPr="00B07E92" w:rsidRDefault="00793470" w:rsidP="00B07E9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7E92">
              <w:rPr>
                <w:color w:val="000000"/>
                <w:sz w:val="22"/>
                <w:szCs w:val="22"/>
                <w:lang w:eastAsia="ru-RU"/>
              </w:rPr>
              <w:t xml:space="preserve">начислено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F99" w14:textId="118027FA" w:rsidR="00793470" w:rsidRPr="00B07E92" w:rsidRDefault="00793470" w:rsidP="00B07E9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7E92">
              <w:rPr>
                <w:color w:val="000000"/>
                <w:sz w:val="22"/>
                <w:szCs w:val="22"/>
                <w:lang w:eastAsia="ru-RU"/>
              </w:rPr>
              <w:t xml:space="preserve">оплачено </w:t>
            </w:r>
            <w:r w:rsidR="0010261B">
              <w:rPr>
                <w:color w:val="000000"/>
                <w:sz w:val="22"/>
                <w:szCs w:val="22"/>
                <w:lang w:eastAsia="ru-RU"/>
              </w:rPr>
              <w:t>СНТ</w:t>
            </w:r>
          </w:p>
        </w:tc>
      </w:tr>
      <w:tr w:rsidR="00793470" w:rsidRPr="00B07E92" w14:paraId="5C387A5F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8D80" w14:textId="41B006CA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7E92">
              <w:rPr>
                <w:color w:val="000000"/>
                <w:sz w:val="22"/>
                <w:szCs w:val="22"/>
                <w:lang w:eastAsia="ru-RU"/>
              </w:rPr>
              <w:t>ию</w:t>
            </w:r>
            <w:r>
              <w:rPr>
                <w:color w:val="000000"/>
                <w:sz w:val="22"/>
                <w:szCs w:val="22"/>
                <w:lang w:eastAsia="ru-RU"/>
              </w:rPr>
              <w:t>л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5905" w14:textId="69C08326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6062,53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CF69" w14:textId="57D5B62E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93470" w:rsidRPr="00B07E92" w14:paraId="7B2AC008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053" w14:textId="49DE2FD5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авг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ECFC" w14:textId="1BB1B3F4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6062,53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4AB3" w14:textId="34573D93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6062,53</w:t>
            </w:r>
          </w:p>
        </w:tc>
      </w:tr>
      <w:tr w:rsidR="00793470" w:rsidRPr="00B07E92" w14:paraId="0AD2AAAD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EACB" w14:textId="0A9C6330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сен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3934" w14:textId="0B516771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6062,53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2FFE" w14:textId="658BCE75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6062,53</w:t>
            </w:r>
          </w:p>
        </w:tc>
      </w:tr>
      <w:tr w:rsidR="00793470" w:rsidRPr="00B07E92" w14:paraId="6A7B437B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32F" w14:textId="4B81744B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окт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9EBB" w14:textId="0FEEEDCE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7150,82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1871" w14:textId="5A050FA2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6062,53</w:t>
            </w:r>
          </w:p>
        </w:tc>
      </w:tr>
      <w:tr w:rsidR="00793470" w:rsidRPr="00B07E92" w14:paraId="57F1562B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BDCC" w14:textId="41903EE7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ноя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F51B" w14:textId="6934AFE7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7271,57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D6EA" w14:textId="54C2E8B0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7150,82</w:t>
            </w:r>
          </w:p>
        </w:tc>
      </w:tr>
      <w:tr w:rsidR="00793470" w:rsidRPr="00B07E92" w14:paraId="6A5D508A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256" w14:textId="792E8EF7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дек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9A9B" w14:textId="770EB282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6528,99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EC3A" w14:textId="5E342A97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13800,56</w:t>
            </w:r>
          </w:p>
        </w:tc>
      </w:tr>
      <w:tr w:rsidR="00793470" w:rsidRPr="00B07E92" w14:paraId="2F95B121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430" w14:textId="0FF5DBF4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янв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880D" w14:textId="3241FF3E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6528,99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208E" w14:textId="30141EB9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793470" w:rsidRPr="00B07E92" w14:paraId="21D592C0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C47" w14:textId="3C9F3A3F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фев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88BE" w14:textId="28E9C7E4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6528,99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964D" w14:textId="5EEFA73C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6528,99</w:t>
            </w:r>
          </w:p>
        </w:tc>
      </w:tr>
      <w:tr w:rsidR="00793470" w:rsidRPr="00B07E92" w14:paraId="7778E96D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A70B" w14:textId="7371D3F3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мар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1BEC" w14:textId="3DECEAF5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6528,99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1F27" w14:textId="7B9535C9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6528,99</w:t>
            </w:r>
          </w:p>
        </w:tc>
      </w:tr>
      <w:tr w:rsidR="00793470" w:rsidRPr="00B07E92" w14:paraId="49340D22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F6FA" w14:textId="3618EE03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апр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C2BE" w14:textId="44FE874E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6528,99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B87C" w14:textId="263D488C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6528,99</w:t>
            </w:r>
          </w:p>
        </w:tc>
      </w:tr>
      <w:tr w:rsidR="00793470" w:rsidRPr="00B07E92" w14:paraId="3740DD58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CC3" w14:textId="4EAB9417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май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A5C2" w14:textId="4963E20D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D320" w14:textId="1814E553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6528,99</w:t>
            </w:r>
          </w:p>
        </w:tc>
      </w:tr>
      <w:tr w:rsidR="00793470" w:rsidRPr="00B07E92" w14:paraId="66573653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3A9B" w14:textId="11B77693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июн</w:t>
            </w:r>
            <w:r w:rsidRPr="00B07E92">
              <w:rPr>
                <w:color w:val="000000"/>
                <w:sz w:val="22"/>
                <w:szCs w:val="22"/>
                <w:lang w:eastAsia="ru-RU"/>
              </w:rPr>
              <w:t>.2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2AA4" w14:textId="17E3F7CC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C9B7" w14:textId="74AE590C" w:rsidR="00793470" w:rsidRPr="00793470" w:rsidRDefault="00793470" w:rsidP="00793470">
            <w:pPr>
              <w:jc w:val="center"/>
              <w:rPr>
                <w:sz w:val="22"/>
                <w:szCs w:val="22"/>
                <w:lang w:eastAsia="ru-RU"/>
              </w:rPr>
            </w:pPr>
            <w:r w:rsidRPr="00793470">
              <w:rPr>
                <w:sz w:val="22"/>
                <w:szCs w:val="22"/>
                <w:lang w:eastAsia="ru-RU"/>
              </w:rPr>
              <w:t>6528,99</w:t>
            </w:r>
          </w:p>
        </w:tc>
      </w:tr>
      <w:tr w:rsidR="00793470" w:rsidRPr="00B07E92" w14:paraId="316B7169" w14:textId="77777777" w:rsidTr="007934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EB83" w14:textId="07351783" w:rsidR="00793470" w:rsidRPr="00B07E92" w:rsidRDefault="00793470" w:rsidP="00436F8C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E6DE" w14:textId="464CB128" w:rsidR="00793470" w:rsidRPr="00B07E92" w:rsidRDefault="00793470" w:rsidP="00436F8C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AA2A" w14:textId="77777777" w:rsidR="00793470" w:rsidRPr="00B07E92" w:rsidRDefault="00793470" w:rsidP="00436F8C">
            <w:pPr>
              <w:rPr>
                <w:color w:val="000000"/>
                <w:sz w:val="22"/>
                <w:szCs w:val="22"/>
                <w:lang w:eastAsia="ru-RU"/>
              </w:rPr>
            </w:pPr>
            <w:r w:rsidRPr="00B07E9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93470" w:rsidRPr="00B07E92" w14:paraId="07289C98" w14:textId="77777777" w:rsidTr="0079347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BC3" w14:textId="77777777" w:rsidR="00793470" w:rsidRPr="00B07E92" w:rsidRDefault="00793470" w:rsidP="0069173E">
            <w:pPr>
              <w:spacing w:line="360" w:lineRule="auto"/>
              <w:ind w:firstLine="72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07E92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6E51" w14:textId="6A0BA234" w:rsidR="00793470" w:rsidRPr="00B07E92" w:rsidRDefault="00793470" w:rsidP="0069173E">
            <w:pPr>
              <w:spacing w:line="360" w:lineRule="auto"/>
              <w:ind w:firstLine="72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07E92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5254,93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CEEE" w14:textId="75F5E833" w:rsidR="00793470" w:rsidRPr="00B07E92" w:rsidRDefault="00793470" w:rsidP="0069173E">
            <w:pPr>
              <w:spacing w:line="360" w:lineRule="auto"/>
              <w:ind w:firstLine="72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65254,93</w:t>
            </w:r>
          </w:p>
        </w:tc>
      </w:tr>
    </w:tbl>
    <w:p w14:paraId="69F19206" w14:textId="3209E3FA" w:rsidR="0029053B" w:rsidRDefault="00793470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По предоставленному акту </w:t>
      </w:r>
      <w:r w:rsidR="0010261B">
        <w:rPr>
          <w:color w:val="000000" w:themeColor="text1"/>
          <w:sz w:val="24"/>
          <w:szCs w:val="24"/>
        </w:rPr>
        <w:t xml:space="preserve">сверки </w:t>
      </w:r>
      <w:r w:rsidR="0010261B" w:rsidRPr="006446C7">
        <w:rPr>
          <w:color w:val="000000" w:themeColor="text1"/>
          <w:sz w:val="24"/>
          <w:szCs w:val="24"/>
        </w:rPr>
        <w:t>ревизионной</w:t>
      </w:r>
      <w:r w:rsidR="006446C7" w:rsidRPr="006446C7">
        <w:rPr>
          <w:color w:val="000000" w:themeColor="text1"/>
          <w:sz w:val="24"/>
          <w:szCs w:val="24"/>
        </w:rPr>
        <w:t xml:space="preserve"> комиссии по указанному поставщику</w:t>
      </w:r>
      <w:r>
        <w:rPr>
          <w:color w:val="000000" w:themeColor="text1"/>
          <w:sz w:val="24"/>
          <w:szCs w:val="24"/>
        </w:rPr>
        <w:t xml:space="preserve"> долг отсутствует</w:t>
      </w:r>
      <w:r w:rsidR="006446C7" w:rsidRPr="006446C7">
        <w:rPr>
          <w:color w:val="000000" w:themeColor="text1"/>
          <w:sz w:val="24"/>
          <w:szCs w:val="24"/>
        </w:rPr>
        <w:t xml:space="preserve">. </w:t>
      </w:r>
    </w:p>
    <w:p w14:paraId="228E3968" w14:textId="77777777" w:rsidR="006446C7" w:rsidRDefault="006446C7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665CDEF0" w14:textId="77777777" w:rsidR="0010261B" w:rsidRPr="006446C7" w:rsidRDefault="0010261B" w:rsidP="0069173E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14:paraId="155C8509" w14:textId="77777777" w:rsidR="004C4F49" w:rsidRPr="000C3982" w:rsidRDefault="5F5E5292" w:rsidP="0069173E">
      <w:pPr>
        <w:spacing w:line="360" w:lineRule="auto"/>
        <w:ind w:firstLine="720"/>
        <w:rPr>
          <w:b/>
          <w:sz w:val="24"/>
          <w:szCs w:val="24"/>
        </w:rPr>
      </w:pPr>
      <w:r w:rsidRPr="000C3982">
        <w:rPr>
          <w:b/>
          <w:sz w:val="24"/>
          <w:szCs w:val="24"/>
        </w:rPr>
        <w:t xml:space="preserve">Замечания </w:t>
      </w:r>
      <w:r w:rsidR="00723AC3" w:rsidRPr="000C3982">
        <w:rPr>
          <w:b/>
          <w:sz w:val="24"/>
          <w:szCs w:val="24"/>
        </w:rPr>
        <w:t xml:space="preserve">и предложения </w:t>
      </w:r>
      <w:r w:rsidR="00245BD5" w:rsidRPr="000C3982">
        <w:rPr>
          <w:b/>
          <w:sz w:val="24"/>
          <w:szCs w:val="24"/>
        </w:rPr>
        <w:t xml:space="preserve">по проверке финансово-хозяйственной деятельности </w:t>
      </w:r>
    </w:p>
    <w:p w14:paraId="1968555B" w14:textId="77777777" w:rsidR="00043E50" w:rsidRDefault="00245BD5" w:rsidP="0069173E">
      <w:pPr>
        <w:spacing w:line="360" w:lineRule="auto"/>
        <w:ind w:firstLine="720"/>
        <w:rPr>
          <w:b/>
          <w:sz w:val="24"/>
          <w:szCs w:val="24"/>
        </w:rPr>
      </w:pPr>
      <w:r w:rsidRPr="000C3982">
        <w:rPr>
          <w:b/>
          <w:sz w:val="24"/>
          <w:szCs w:val="24"/>
        </w:rPr>
        <w:t>СНТ «Ура</w:t>
      </w:r>
      <w:r w:rsidR="008C1838" w:rsidRPr="000C3982">
        <w:rPr>
          <w:b/>
          <w:sz w:val="24"/>
          <w:szCs w:val="24"/>
        </w:rPr>
        <w:t>льские зори»</w:t>
      </w:r>
      <w:r w:rsidR="5F5E5292" w:rsidRPr="000C3982">
        <w:rPr>
          <w:b/>
          <w:sz w:val="24"/>
          <w:szCs w:val="24"/>
        </w:rPr>
        <w:t>:</w:t>
      </w:r>
    </w:p>
    <w:p w14:paraId="43AED716" w14:textId="3385A421" w:rsidR="00AE3A57" w:rsidRPr="00901A60" w:rsidRDefault="00CD6843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43E50" w:rsidRPr="00901A60">
        <w:rPr>
          <w:sz w:val="24"/>
          <w:szCs w:val="24"/>
        </w:rPr>
        <w:t>.</w:t>
      </w:r>
      <w:r w:rsidR="00961935" w:rsidRPr="00901A60">
        <w:rPr>
          <w:sz w:val="24"/>
          <w:szCs w:val="24"/>
        </w:rPr>
        <w:t xml:space="preserve"> </w:t>
      </w:r>
      <w:r w:rsidR="00723AC3" w:rsidRPr="00901A60">
        <w:rPr>
          <w:sz w:val="24"/>
          <w:szCs w:val="24"/>
        </w:rPr>
        <w:t>Не исполняется п.3 ст.14 ФЗ № 217</w:t>
      </w:r>
      <w:r w:rsidR="00F6652C" w:rsidRPr="00901A60">
        <w:rPr>
          <w:sz w:val="24"/>
          <w:szCs w:val="24"/>
        </w:rPr>
        <w:t xml:space="preserve"> </w:t>
      </w:r>
      <w:r w:rsidR="00C43023" w:rsidRPr="00901A60">
        <w:rPr>
          <w:sz w:val="24"/>
          <w:szCs w:val="24"/>
        </w:rPr>
        <w:t>о</w:t>
      </w:r>
      <w:r w:rsidR="00F6652C" w:rsidRPr="00901A60">
        <w:rPr>
          <w:sz w:val="24"/>
          <w:szCs w:val="24"/>
        </w:rPr>
        <w:t xml:space="preserve"> </w:t>
      </w:r>
      <w:r w:rsidR="00723AC3" w:rsidRPr="00901A60">
        <w:rPr>
          <w:sz w:val="24"/>
          <w:szCs w:val="24"/>
        </w:rPr>
        <w:t>приеме взносов только на расчетный счет,</w:t>
      </w:r>
      <w:r>
        <w:rPr>
          <w:sz w:val="24"/>
          <w:szCs w:val="24"/>
        </w:rPr>
        <w:t xml:space="preserve"> в течении проверяемого периода имело место поступление взносов наличными.</w:t>
      </w:r>
    </w:p>
    <w:p w14:paraId="7542774D" w14:textId="2339D6B9" w:rsidR="00407913" w:rsidRPr="00901A60" w:rsidRDefault="00CD6843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652C" w:rsidRPr="00901A60">
        <w:rPr>
          <w:sz w:val="24"/>
          <w:szCs w:val="24"/>
        </w:rPr>
        <w:t xml:space="preserve">. </w:t>
      </w:r>
      <w:r w:rsidR="00AE3A57" w:rsidRPr="00901A60">
        <w:rPr>
          <w:sz w:val="24"/>
          <w:szCs w:val="24"/>
        </w:rPr>
        <w:t>Нет акта о проведении инвентаризации имущества СНТ.</w:t>
      </w:r>
      <w:r w:rsidR="005611AC" w:rsidRPr="00901A60">
        <w:rPr>
          <w:sz w:val="24"/>
          <w:szCs w:val="24"/>
        </w:rPr>
        <w:t xml:space="preserve"> </w:t>
      </w:r>
      <w:r w:rsidR="00B26ABD">
        <w:rPr>
          <w:sz w:val="24"/>
          <w:szCs w:val="24"/>
        </w:rPr>
        <w:t>Необходимо провести инвентаризацию с присвоением инвентарных номеров.</w:t>
      </w:r>
    </w:p>
    <w:p w14:paraId="02564EC1" w14:textId="2162407A" w:rsidR="003B7EDB" w:rsidRDefault="00CD6843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B7EDB" w:rsidRPr="00901A60">
        <w:rPr>
          <w:sz w:val="24"/>
          <w:szCs w:val="24"/>
        </w:rPr>
        <w:t>. Необходимо вести лицевые счета членов кооператива, а для этого необходимо перевести оплату за электроэнергию и взносы полностью на безналичный расчет.</w:t>
      </w:r>
    </w:p>
    <w:p w14:paraId="0566A6DA" w14:textId="0DFEB3B1" w:rsidR="00956285" w:rsidRDefault="00CD6843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6285">
        <w:rPr>
          <w:sz w:val="24"/>
          <w:szCs w:val="24"/>
        </w:rPr>
        <w:t xml:space="preserve">. Обязать бухгалтера вести учет поступления денежных средств по лицевым счетам в разрезе трех статей: Взносы, Электрическая энергия, ОДН </w:t>
      </w:r>
      <w:proofErr w:type="spellStart"/>
      <w:proofErr w:type="gramStart"/>
      <w:r w:rsidR="00956285">
        <w:rPr>
          <w:sz w:val="24"/>
          <w:szCs w:val="24"/>
        </w:rPr>
        <w:t>эл.энергия</w:t>
      </w:r>
      <w:proofErr w:type="spellEnd"/>
      <w:proofErr w:type="gramEnd"/>
      <w:r w:rsidR="00956285">
        <w:rPr>
          <w:sz w:val="24"/>
          <w:szCs w:val="24"/>
        </w:rPr>
        <w:t>.</w:t>
      </w:r>
    </w:p>
    <w:p w14:paraId="51DFA8E7" w14:textId="2C84510D" w:rsidR="00DD543D" w:rsidRDefault="00CD6843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26ABD">
        <w:rPr>
          <w:sz w:val="24"/>
          <w:szCs w:val="24"/>
        </w:rPr>
        <w:t xml:space="preserve">. Довести информацию до </w:t>
      </w:r>
      <w:r w:rsidR="0069173E">
        <w:rPr>
          <w:sz w:val="24"/>
          <w:szCs w:val="24"/>
        </w:rPr>
        <w:t>садоводов:</w:t>
      </w:r>
    </w:p>
    <w:p w14:paraId="7AAE4BDF" w14:textId="42AAB8A3" w:rsidR="00DD543D" w:rsidRDefault="00DD543D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оплате </w:t>
      </w:r>
      <w:r w:rsidR="0010261B">
        <w:rPr>
          <w:sz w:val="24"/>
          <w:szCs w:val="24"/>
        </w:rPr>
        <w:t>взносов</w:t>
      </w:r>
      <w:r>
        <w:rPr>
          <w:sz w:val="24"/>
          <w:szCs w:val="24"/>
        </w:rPr>
        <w:t xml:space="preserve"> </w:t>
      </w:r>
      <w:r w:rsidR="0010261B">
        <w:rPr>
          <w:sz w:val="24"/>
          <w:szCs w:val="24"/>
        </w:rPr>
        <w:t>о</w:t>
      </w:r>
      <w:r w:rsidR="00B26ABD">
        <w:rPr>
          <w:sz w:val="24"/>
          <w:szCs w:val="24"/>
        </w:rPr>
        <w:t xml:space="preserve">бязательно </w:t>
      </w:r>
      <w:r>
        <w:rPr>
          <w:sz w:val="24"/>
          <w:szCs w:val="24"/>
        </w:rPr>
        <w:t xml:space="preserve">указывать </w:t>
      </w:r>
      <w:r w:rsidR="0069173E">
        <w:rPr>
          <w:sz w:val="24"/>
          <w:szCs w:val="24"/>
        </w:rPr>
        <w:t>Ф.И.О,</w:t>
      </w:r>
      <w:r>
        <w:rPr>
          <w:sz w:val="24"/>
          <w:szCs w:val="24"/>
        </w:rPr>
        <w:t xml:space="preserve"> СНТ 127, № сада, № участка, наименование платежа «ВЗНОС»</w:t>
      </w:r>
    </w:p>
    <w:p w14:paraId="64F1D4CB" w14:textId="52FBC64A" w:rsidR="00DD543D" w:rsidRDefault="00DD543D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оплате за электроэнергию указывать </w:t>
      </w:r>
      <w:r w:rsidR="0069173E">
        <w:rPr>
          <w:sz w:val="24"/>
          <w:szCs w:val="24"/>
        </w:rPr>
        <w:t>Ф.И.О,</w:t>
      </w:r>
      <w:r>
        <w:rPr>
          <w:sz w:val="24"/>
          <w:szCs w:val="24"/>
        </w:rPr>
        <w:t xml:space="preserve"> СНТ 127, № сада, № участка, показания предыдущие и текущие.</w:t>
      </w:r>
    </w:p>
    <w:p w14:paraId="130E9EB5" w14:textId="0D8B7A88" w:rsidR="00DD543D" w:rsidRDefault="00DD543D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C5C31">
        <w:rPr>
          <w:sz w:val="24"/>
          <w:szCs w:val="24"/>
        </w:rPr>
        <w:t>Производить з</w:t>
      </w:r>
      <w:r>
        <w:rPr>
          <w:sz w:val="24"/>
          <w:szCs w:val="24"/>
        </w:rPr>
        <w:t xml:space="preserve">акуп </w:t>
      </w:r>
      <w:r w:rsidR="0069173E">
        <w:rPr>
          <w:sz w:val="24"/>
          <w:szCs w:val="24"/>
        </w:rPr>
        <w:t>дров в</w:t>
      </w:r>
      <w:r>
        <w:rPr>
          <w:sz w:val="24"/>
          <w:szCs w:val="24"/>
        </w:rPr>
        <w:t xml:space="preserve"> отчетный период с предоставлением первичных документов. Так как при ревизии выявлено, что закуп дров на 2023- 2024 год осуществлен в отчетный период 2022-2023гг.</w:t>
      </w:r>
    </w:p>
    <w:p w14:paraId="53F709D1" w14:textId="7FC9CC83" w:rsidR="00DD543D" w:rsidRDefault="00DD543D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C5C31">
        <w:rPr>
          <w:sz w:val="24"/>
          <w:szCs w:val="24"/>
        </w:rPr>
        <w:t xml:space="preserve"> При ревизии выявлено, что </w:t>
      </w:r>
      <w:r w:rsidR="0069173E">
        <w:rPr>
          <w:sz w:val="24"/>
          <w:szCs w:val="24"/>
        </w:rPr>
        <w:t>средства,</w:t>
      </w:r>
      <w:r w:rsidR="008C5C31">
        <w:rPr>
          <w:sz w:val="24"/>
          <w:szCs w:val="24"/>
        </w:rPr>
        <w:t xml:space="preserve"> выделенные на корм собаке не подтверждены первичными документами</w:t>
      </w:r>
      <w:r w:rsidR="0010261B">
        <w:rPr>
          <w:sz w:val="24"/>
          <w:szCs w:val="24"/>
        </w:rPr>
        <w:t xml:space="preserve"> и идет перерасход денежных средств в отчетном периоде с учетом оплаты за предыдущий период (июнь 2022), двойной платеж за июль 2022, авансовый платеж за июль 2023 года.</w:t>
      </w:r>
    </w:p>
    <w:p w14:paraId="35A2B3E4" w14:textId="5FF011E1" w:rsidR="008C5C31" w:rsidRDefault="008C5C31" w:rsidP="0069173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Анализ сметы. Рекомендации: внести в смету расходы</w:t>
      </w:r>
    </w:p>
    <w:tbl>
      <w:tblPr>
        <w:tblW w:w="10213" w:type="dxa"/>
        <w:tblInd w:w="108" w:type="dxa"/>
        <w:tblLook w:val="04A0" w:firstRow="1" w:lastRow="0" w:firstColumn="1" w:lastColumn="0" w:noHBand="0" w:noVBand="1"/>
      </w:tblPr>
      <w:tblGrid>
        <w:gridCol w:w="387"/>
        <w:gridCol w:w="3299"/>
        <w:gridCol w:w="1210"/>
        <w:gridCol w:w="387"/>
        <w:gridCol w:w="3648"/>
        <w:gridCol w:w="1424"/>
      </w:tblGrid>
      <w:tr w:rsidR="008C5C31" w:rsidRPr="008C5C31" w14:paraId="374E7EB0" w14:textId="77777777" w:rsidTr="008C5C31">
        <w:trPr>
          <w:trHeight w:val="36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C6BB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Смета 2022-2023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E599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1228160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0D7A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D492" w14:textId="4A75FE16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Фактические расходы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90F3" w14:textId="58BA2CB9" w:rsidR="008C5C31" w:rsidRPr="008C5C31" w:rsidRDefault="005A6EF6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999801,40</w:t>
            </w:r>
          </w:p>
        </w:tc>
      </w:tr>
      <w:tr w:rsidR="008C5C31" w:rsidRPr="008C5C31" w14:paraId="249465DC" w14:textId="77777777" w:rsidTr="008C5C31">
        <w:trPr>
          <w:trHeight w:val="36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F98E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B1B3" w14:textId="77777777" w:rsidR="008C5C31" w:rsidRPr="008C5C31" w:rsidRDefault="008C5C31" w:rsidP="008C5C31">
            <w:pPr>
              <w:rPr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F633" w14:textId="77777777" w:rsidR="008C5C31" w:rsidRPr="008C5C31" w:rsidRDefault="008C5C31" w:rsidP="008C5C31">
            <w:pPr>
              <w:rPr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B1A8" w14:textId="77777777" w:rsidR="008C5C31" w:rsidRPr="008C5C31" w:rsidRDefault="008C5C31" w:rsidP="008C5C31">
            <w:pPr>
              <w:rPr>
                <w:lang w:eastAsia="ru-RU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5D8A" w14:textId="77777777" w:rsidR="008C5C31" w:rsidRPr="008C5C31" w:rsidRDefault="008C5C31" w:rsidP="008C5C31">
            <w:pPr>
              <w:rPr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300" w14:textId="77777777" w:rsidR="008C5C31" w:rsidRPr="008C5C31" w:rsidRDefault="008C5C31" w:rsidP="008C5C31">
            <w:pPr>
              <w:rPr>
                <w:lang w:eastAsia="ru-RU"/>
              </w:rPr>
            </w:pPr>
          </w:p>
        </w:tc>
      </w:tr>
      <w:tr w:rsidR="008C5C31" w:rsidRPr="008C5C31" w14:paraId="2398B9E4" w14:textId="77777777" w:rsidTr="008C5C31">
        <w:trPr>
          <w:trHeight w:val="2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14811C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AA075B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Охрана ИОП ТСН СНТ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E91563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288034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E63CF3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DBD02C8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Охрана ИОП ТСН СНТ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207798" w14:textId="6EB03A19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6821</w:t>
            </w:r>
          </w:p>
        </w:tc>
      </w:tr>
      <w:tr w:rsidR="008C5C31" w:rsidRPr="008C5C31" w14:paraId="2BF6D6C7" w14:textId="77777777" w:rsidTr="008C5C31">
        <w:trPr>
          <w:trHeight w:val="864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818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983" w14:textId="7101D91F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З/п 2 сторожей 7 месяцев с НДФЛ с 01.10.22-30.04.23 ФОТ 13793 (на руки </w:t>
            </w:r>
            <w:r w:rsidR="0069173E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12000) *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7*2=193103 +</w:t>
            </w:r>
            <w:proofErr w:type="spellStart"/>
            <w:proofErr w:type="gramStart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стр.взносы</w:t>
            </w:r>
            <w:proofErr w:type="spellEnd"/>
            <w:proofErr w:type="gramEnd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57931. Итого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251034,0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636F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251034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5FA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58D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90533 Трушников + 89788 Овчинникова =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180321,0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6F47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180321</w:t>
            </w:r>
          </w:p>
        </w:tc>
      </w:tr>
      <w:tr w:rsidR="008C5C31" w:rsidRPr="008C5C31" w14:paraId="6D96AC76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5DEB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11B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Закуп дров сторожам на зиму 16 </w:t>
            </w:r>
            <w:proofErr w:type="spellStart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м.куб</w:t>
            </w:r>
            <w:proofErr w:type="spellEnd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.*1500=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24000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(закуп июль, август)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8F65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24000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D38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14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Закуп дров сторожам на зиму 2*12000=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24000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(закуп июль)</w:t>
            </w:r>
            <w:r w:rsidRPr="008C5C31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 xml:space="preserve"> + 13000 (ИЮНЬ)</w:t>
            </w:r>
            <w:r w:rsidRPr="008C5C31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=</w:t>
            </w:r>
            <w:r w:rsidRPr="008C5C31">
              <w:rPr>
                <w:rFonts w:ascii="Calibri" w:hAnsi="Calibri" w:cs="Calibri"/>
                <w:b/>
                <w:bCs/>
                <w:sz w:val="22"/>
                <w:szCs w:val="22"/>
                <w:lang w:eastAsia="ru-RU"/>
              </w:rPr>
              <w:t xml:space="preserve"> 37000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4BB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37000</w:t>
            </w:r>
          </w:p>
        </w:tc>
      </w:tr>
      <w:tr w:rsidR="008C5C31" w:rsidRPr="008C5C31" w14:paraId="6F05E14D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599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4CC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Корм собаке 1000*12=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5BA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17ED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ECEF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Корм собаке 1000*3=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за предыдущий отчетный период 1000*14=</w:t>
            </w:r>
            <w:r w:rsidRPr="008C5C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14000 Итого 17000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872E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17000</w:t>
            </w:r>
          </w:p>
        </w:tc>
      </w:tr>
      <w:tr w:rsidR="008C5C31" w:rsidRPr="008C5C31" w14:paraId="5B89FCA6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2EE6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04F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телефона сторожам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1000,0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8380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1000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AFD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01D3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348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C5C31" w:rsidRPr="008C5C31" w14:paraId="13044FAF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EAF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7C5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877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3970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5DF9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Заправка газового баллона 1250*2=2500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80E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2500</w:t>
            </w:r>
          </w:p>
        </w:tc>
      </w:tr>
      <w:tr w:rsidR="008C5C31" w:rsidRPr="008C5C31" w14:paraId="5AEE418C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71A3F3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AB5DAB" w14:textId="4EB3F841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Содержание, ремонт ЭСХ (Электросетевого хозяйства ВЛ-0,4) ТСН СНТ, прочего ИОП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355265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A6CE67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48F380" w14:textId="6947A99B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Содержание, ремонт ЭСХ (Электросетевого хозяйства ВЛ-0,4) ТСН СНТ, прочего ИОП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B2442D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42545</w:t>
            </w:r>
          </w:p>
        </w:tc>
      </w:tr>
      <w:tr w:rsidR="008C5C31" w:rsidRPr="008C5C31" w14:paraId="53761511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717A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216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по договорам обслуживания ЛЭП 0,4 кв -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BBE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6F4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D17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EC04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C5C31" w:rsidRPr="008C5C31" w14:paraId="3AEC9FD7" w14:textId="77777777" w:rsidTr="008C5C31">
        <w:trPr>
          <w:trHeight w:val="864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0F2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808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Различные работы и материалы (в т.ч. По устранению аварий) по отчетам и договорам -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92C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84A6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214" w14:textId="4C9A73F1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1510,0 (БЕЗНАЛ) </w:t>
            </w:r>
            <w:r w:rsidR="0069173E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проволока для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пломб,33436,10 (БЕЗНАЛ) - видеонаблюдение, 7599,0 (БЕЗНАЛ) жесткий </w:t>
            </w:r>
            <w:proofErr w:type="gramStart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диск Итого</w:t>
            </w:r>
            <w:proofErr w:type="gramEnd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42545,10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0B6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42545</w:t>
            </w:r>
          </w:p>
        </w:tc>
      </w:tr>
      <w:tr w:rsidR="008C5C31" w:rsidRPr="008C5C31" w14:paraId="0B548B5C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BCE056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F705EE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Содержание управления ТСН СНТ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AB4844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410126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001325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EB665B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Содержание управления ТСН СНТ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C28AD2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286631</w:t>
            </w:r>
          </w:p>
        </w:tc>
      </w:tr>
      <w:tr w:rsidR="008C5C31" w:rsidRPr="008C5C31" w14:paraId="162F4947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FF9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1E3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по договору председателя зима 9000*6=54000 лето 15000* 6= 90000 Итого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144000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671A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144000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3108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88D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З/п председатель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144000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(БЕЗНАЛ)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DF5A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144000</w:t>
            </w:r>
          </w:p>
        </w:tc>
      </w:tr>
      <w:tr w:rsidR="008C5C31" w:rsidRPr="008C5C31" w14:paraId="5DAD1846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EA8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C2B" w14:textId="2618C76F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З/п </w:t>
            </w:r>
            <w:r w:rsidR="0069173E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бухгалтера с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НДФЛ и </w:t>
            </w:r>
            <w:proofErr w:type="spellStart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взн</w:t>
            </w:r>
            <w:proofErr w:type="spellEnd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. ФОТ= 10575 (на руки </w:t>
            </w:r>
            <w:r w:rsidR="0069173E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9200) *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12= 126900+ </w:t>
            </w:r>
            <w:proofErr w:type="spellStart"/>
            <w:proofErr w:type="gramStart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стр.взн</w:t>
            </w:r>
            <w:proofErr w:type="spellEnd"/>
            <w:proofErr w:type="gramEnd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38070 Итого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164970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747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164970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F778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BE23" w14:textId="5AFF2096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З/п бухгалтер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83631(БЕЗНАЛ)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+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32500 (НАЛ) 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</w:t>
            </w:r>
            <w:r w:rsidR="0069173E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бывший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9173E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бух) =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116131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352F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116131</w:t>
            </w:r>
          </w:p>
        </w:tc>
      </w:tr>
      <w:tr w:rsidR="008C5C31" w:rsidRPr="008C5C31" w14:paraId="09B28FAD" w14:textId="77777777" w:rsidTr="008C5C31">
        <w:trPr>
          <w:trHeight w:val="115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2B37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CB80" w14:textId="6C45D973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Вознаграждение ответственного за противопожарную безопасность с НДФЛ и взносами ФОТ = 5747 (на руки </w:t>
            </w:r>
            <w:r w:rsidR="0069173E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5000) *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12=68966 +</w:t>
            </w:r>
            <w:proofErr w:type="spellStart"/>
            <w:proofErr w:type="gramStart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стр.взносф</w:t>
            </w:r>
            <w:proofErr w:type="spellEnd"/>
            <w:proofErr w:type="gramEnd"/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20690 Итого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89656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444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89656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4B95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5AA" w14:textId="09D5C1E4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Вознаграждение ответственного за противопожарную </w:t>
            </w:r>
            <w:r w:rsidR="0069173E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безопасность ФОТ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9173E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= 5000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*3=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(НАЛ)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FFD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15000</w:t>
            </w:r>
          </w:p>
        </w:tc>
      </w:tr>
      <w:tr w:rsidR="008C5C31" w:rsidRPr="008C5C31" w14:paraId="18310ED8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8D4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D34C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бензина председателю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FEE7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3CC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593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Бензин председателю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(НАЛ)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16C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</w:tr>
      <w:tr w:rsidR="008C5C31" w:rsidRPr="008C5C31" w14:paraId="597F91F7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97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BE00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телефона председателю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9B3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576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CA6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телефона председателю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22C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</w:tr>
      <w:tr w:rsidR="008C5C31" w:rsidRPr="008C5C31" w14:paraId="3B58904D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4B9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794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бензина бухгалтеру в зимнее время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7F58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737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9C0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бензина бухгалтеру в зимнее время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(НАЛ)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C63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8C5C31" w:rsidRPr="008C5C31" w14:paraId="080A7E70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7BF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90D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телефона бухгалтеру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2CA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CE04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91B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Оплата телефона бухгалтеру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18C9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</w:tr>
      <w:tr w:rsidR="008C5C31" w:rsidRPr="008C5C31" w14:paraId="252EFA35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A130A2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D37531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Содержание дорог и проездов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43B76F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E106F9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D55CA4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Содержание дорог и проездов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4FE5C8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171050</w:t>
            </w:r>
          </w:p>
        </w:tc>
      </w:tr>
      <w:tr w:rsidR="008C5C31" w:rsidRPr="008C5C31" w14:paraId="23C7E55C" w14:textId="77777777" w:rsidTr="008C5C31">
        <w:trPr>
          <w:trHeight w:val="115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80D9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425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Чистка главной дороги от снега зимой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ABF1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0A0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D2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(БЕЗНАЛ)ИП Коряков + 500 (НАЛ) лопаты для снега+11900 (нал) чистка от снега + 1000 (нал) бензин снегоуборщик + 7850 чистка снега+ 3900 чистка снега = 55150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7C7E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55150</w:t>
            </w:r>
          </w:p>
        </w:tc>
      </w:tr>
      <w:tr w:rsidR="008C5C31" w:rsidRPr="008C5C31" w14:paraId="4E087AF6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D05D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6BC" w14:textId="1CD511FE" w:rsidR="008C5C31" w:rsidRPr="008C5C31" w:rsidRDefault="0069173E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Подсыпка,</w:t>
            </w:r>
            <w:r w:rsidR="008C5C31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грейдирование и ремонт главной дороги (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весна, лето,</w:t>
            </w:r>
            <w:r w:rsidR="008C5C31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осень) </w:t>
            </w:r>
            <w:r w:rsidR="008C5C31"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2A2B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E70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F15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51400 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(безнал) щебень+10000 (нал) + 35000 (нал)+ 7000 (нал) грейдирование=103400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DCA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103400</w:t>
            </w:r>
          </w:p>
        </w:tc>
      </w:tr>
      <w:tr w:rsidR="008C5C31" w:rsidRPr="008C5C31" w14:paraId="3A5661B1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FB45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FFA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8D3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8BEC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B55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Очистка лога 10000 (нал) + 2500 (нал) вывоз мусора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CA79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12500</w:t>
            </w:r>
          </w:p>
        </w:tc>
      </w:tr>
      <w:tr w:rsidR="008C5C31" w:rsidRPr="008C5C31" w14:paraId="096D5D09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EEA60F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65505C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C8BB20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BFB56F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A03214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ADD912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15000</w:t>
            </w:r>
          </w:p>
        </w:tc>
      </w:tr>
      <w:tr w:rsidR="008C5C31" w:rsidRPr="008C5C31" w14:paraId="18E8EBD3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F69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A161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Земельный налог на земли общего пользования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BEBD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0A7D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F3B" w14:textId="0A4BC18E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15000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(БЕЗНАЛ) (9000 + </w:t>
            </w:r>
            <w:r w:rsidR="0010261B"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налог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за 1 и 2 кв 2023 6000)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1C2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15000</w:t>
            </w:r>
          </w:p>
        </w:tc>
      </w:tr>
      <w:tr w:rsidR="008C5C31" w:rsidRPr="008C5C31" w14:paraId="472FA892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ABCA4E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7CE534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71F80C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220000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45BD72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81BD7F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4F6702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93182,94</w:t>
            </w:r>
          </w:p>
        </w:tc>
      </w:tr>
      <w:tr w:rsidR="008C5C31" w:rsidRPr="008C5C31" w14:paraId="5A3B9CDF" w14:textId="77777777" w:rsidTr="008C5C31">
        <w:trPr>
          <w:trHeight w:val="57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1CC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0E6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Вывоз мусора и содержание мусорной площадки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5D76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3C3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F4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4000 Трушников (БЕЗНАЛ) + 6000 (НАЛ)+ ТКО 83182,94 (БЕЗНАЛ) Итого: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93182,94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04B7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93182,94</w:t>
            </w:r>
          </w:p>
        </w:tc>
      </w:tr>
      <w:tr w:rsidR="008C5C31" w:rsidRPr="008C5C31" w14:paraId="3F454D5A" w14:textId="77777777" w:rsidTr="008C5C31">
        <w:trPr>
          <w:trHeight w:val="115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049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23B" w14:textId="089C67C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Затраты на оплату э/энергии, потребленной ИОП СНТ (сторожка, видеонаблюдение), потери во внутренней электросети СНТ 0,4 к</w:t>
            </w:r>
            <w:r w:rsidR="0069173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т, недоплата по показаниям ИПУ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120000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CF84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120000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C9A1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4B1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D8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C5C31" w:rsidRPr="008C5C31" w14:paraId="5E37752E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0B55B7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88217E1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1DAE90F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62BA184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32E02038" w14:textId="77777777" w:rsidR="008C5C31" w:rsidRPr="008C5C31" w:rsidRDefault="008C5C31" w:rsidP="008C5C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Не предусмотрено: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B40C0F6" w14:textId="1CD8E290" w:rsidR="008C5C31" w:rsidRPr="008C5C31" w:rsidRDefault="005A6EF6" w:rsidP="008C5C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154571,46</w:t>
            </w:r>
          </w:p>
        </w:tc>
      </w:tr>
      <w:tr w:rsidR="008C5C31" w:rsidRPr="008C5C31" w14:paraId="5F1F12D4" w14:textId="77777777" w:rsidTr="008C5C31">
        <w:trPr>
          <w:trHeight w:val="2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16C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1B71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8229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3D0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2E99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Взыскание ТКО 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112742,76</w:t>
            </w: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(БЕЗНАЛ)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7841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112742,76</w:t>
            </w:r>
          </w:p>
        </w:tc>
      </w:tr>
      <w:tr w:rsidR="008C5C31" w:rsidRPr="008C5C31" w14:paraId="13BFD54D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837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70B8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B69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5971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D24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Сбор бюллетеней (НАЛ) 3500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2F92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</w:t>
            </w:r>
          </w:p>
        </w:tc>
      </w:tr>
      <w:tr w:rsidR="008C5C31" w:rsidRPr="008C5C31" w14:paraId="79547CE7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3F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9E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7813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ADA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30E5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Ревизионная комиссия (5000+3000=</w:t>
            </w:r>
            <w:r w:rsidRPr="008C5C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08D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</w:tr>
      <w:tr w:rsidR="008C5C31" w:rsidRPr="008C5C31" w14:paraId="71BED1CC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70BF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2B8D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83BC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9006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1004" w14:textId="6B69391D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Банковское обслуживание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617C" w14:textId="1122ADE7" w:rsidR="008C5C31" w:rsidRPr="008C5C31" w:rsidRDefault="005A6EF6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15360</w:t>
            </w:r>
          </w:p>
        </w:tc>
      </w:tr>
      <w:tr w:rsidR="008C5C31" w:rsidRPr="008C5C31" w14:paraId="79C092E5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A626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DFF0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D5C0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FF3E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B4DC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Сайт 5175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C66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5175</w:t>
            </w:r>
          </w:p>
        </w:tc>
      </w:tr>
      <w:tr w:rsidR="008C5C31" w:rsidRPr="008C5C31" w14:paraId="75C3B5EF" w14:textId="77777777" w:rsidTr="008C5C31">
        <w:trPr>
          <w:trHeight w:val="864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6655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B08F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2428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3F1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D1F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Канцтовары: 7000 садовые книжки + 665 бумага+700 бумага и файлы+ 1200 канцтовары = 9565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D6C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9565</w:t>
            </w:r>
          </w:p>
        </w:tc>
      </w:tr>
      <w:tr w:rsidR="008C5C31" w:rsidRPr="008C5C31" w14:paraId="07185FCB" w14:textId="77777777" w:rsidTr="008C5C31">
        <w:trPr>
          <w:trHeight w:val="288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7986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F281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D32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FB4D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A7A3" w14:textId="77777777" w:rsidR="008C5C31" w:rsidRPr="008C5C31" w:rsidRDefault="008C5C31" w:rsidP="008C5C31">
            <w:pP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Почтовые расходы 228,7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348" w14:textId="77777777" w:rsidR="008C5C31" w:rsidRPr="008C5C31" w:rsidRDefault="008C5C31" w:rsidP="008C5C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C5C31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228,7</w:t>
            </w:r>
          </w:p>
        </w:tc>
      </w:tr>
    </w:tbl>
    <w:p w14:paraId="48C0F3ED" w14:textId="77777777" w:rsidR="008C5C31" w:rsidRDefault="008C5C31" w:rsidP="008C5C31">
      <w:pPr>
        <w:spacing w:line="360" w:lineRule="auto"/>
        <w:jc w:val="both"/>
        <w:rPr>
          <w:sz w:val="24"/>
          <w:szCs w:val="24"/>
        </w:rPr>
      </w:pPr>
    </w:p>
    <w:p w14:paraId="4417E76D" w14:textId="2C7D4DC8" w:rsidR="00CF1132" w:rsidRPr="000C3982" w:rsidRDefault="00B26ABD" w:rsidP="00F665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162BF8" w14:textId="77777777" w:rsidR="00CF1132" w:rsidRPr="000C3982" w:rsidRDefault="00CF1132" w:rsidP="00F6652C">
      <w:pPr>
        <w:spacing w:line="360" w:lineRule="auto"/>
        <w:jc w:val="both"/>
        <w:rPr>
          <w:sz w:val="24"/>
          <w:szCs w:val="24"/>
        </w:rPr>
      </w:pPr>
    </w:p>
    <w:p w14:paraId="41A1C51A" w14:textId="77777777" w:rsidR="00CF1132" w:rsidRPr="000C3982" w:rsidRDefault="00CF1132" w:rsidP="00F6652C">
      <w:pPr>
        <w:spacing w:line="360" w:lineRule="auto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7C3A91" w:rsidRPr="000C3982" w14:paraId="448BFECE" w14:textId="77777777" w:rsidTr="00901A60">
        <w:tc>
          <w:tcPr>
            <w:tcW w:w="5026" w:type="dxa"/>
          </w:tcPr>
          <w:p w14:paraId="76134185" w14:textId="77777777" w:rsidR="007C3A91" w:rsidRPr="000C3982" w:rsidRDefault="007C3A91" w:rsidP="00F665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3982">
              <w:rPr>
                <w:sz w:val="24"/>
                <w:szCs w:val="24"/>
              </w:rPr>
              <w:t>Ревизия проведена</w:t>
            </w:r>
          </w:p>
        </w:tc>
        <w:tc>
          <w:tcPr>
            <w:tcW w:w="5027" w:type="dxa"/>
          </w:tcPr>
          <w:p w14:paraId="5BC58BAB" w14:textId="77777777" w:rsidR="007C3A91" w:rsidRPr="000C3982" w:rsidRDefault="007C3A91" w:rsidP="00F665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3982">
              <w:rPr>
                <w:sz w:val="24"/>
                <w:szCs w:val="24"/>
              </w:rPr>
              <w:t>Акт получил, с данным ревизии ознакомлен</w:t>
            </w:r>
          </w:p>
        </w:tc>
      </w:tr>
      <w:tr w:rsidR="007C3A91" w:rsidRPr="000C3982" w14:paraId="6B063396" w14:textId="77777777" w:rsidTr="00901A60">
        <w:tc>
          <w:tcPr>
            <w:tcW w:w="5026" w:type="dxa"/>
          </w:tcPr>
          <w:p w14:paraId="49BAFCF4" w14:textId="77777777" w:rsidR="007C3A91" w:rsidRPr="000C3982" w:rsidRDefault="007C3A91" w:rsidP="00F665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586E77F" w14:textId="794AD9D5" w:rsidR="007C3A91" w:rsidRPr="000C3982" w:rsidRDefault="007C3A91" w:rsidP="00F665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3982">
              <w:rPr>
                <w:sz w:val="24"/>
                <w:szCs w:val="24"/>
              </w:rPr>
              <w:t>_______________________</w:t>
            </w:r>
            <w:r w:rsidR="0026042C">
              <w:rPr>
                <w:sz w:val="24"/>
                <w:szCs w:val="24"/>
              </w:rPr>
              <w:t>Выдрина С.В.</w:t>
            </w:r>
          </w:p>
          <w:p w14:paraId="436BB839" w14:textId="4089330B" w:rsidR="007C3A91" w:rsidRPr="000C3982" w:rsidRDefault="007C3A91" w:rsidP="00F665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3982">
              <w:rPr>
                <w:sz w:val="24"/>
                <w:szCs w:val="24"/>
              </w:rPr>
              <w:t>________________________</w:t>
            </w:r>
            <w:r w:rsidR="0026042C">
              <w:rPr>
                <w:sz w:val="24"/>
                <w:szCs w:val="24"/>
              </w:rPr>
              <w:t>Караваева Н.М.</w:t>
            </w:r>
          </w:p>
        </w:tc>
        <w:tc>
          <w:tcPr>
            <w:tcW w:w="5027" w:type="dxa"/>
          </w:tcPr>
          <w:p w14:paraId="16872851" w14:textId="77777777" w:rsidR="007C3A91" w:rsidRPr="000C3982" w:rsidRDefault="007C3A91" w:rsidP="00F665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3982">
              <w:rPr>
                <w:sz w:val="24"/>
                <w:szCs w:val="24"/>
              </w:rPr>
              <w:t xml:space="preserve">Председатель СНТ№ 127 «Уральские Зори» </w:t>
            </w:r>
          </w:p>
          <w:p w14:paraId="5A227B73" w14:textId="77777777" w:rsidR="007C3A91" w:rsidRPr="000C3982" w:rsidRDefault="007C3A91" w:rsidP="00F6652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7E6C450" w14:textId="77777777" w:rsidR="007C3A91" w:rsidRPr="000C3982" w:rsidRDefault="007C3A91" w:rsidP="00F665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3982">
              <w:rPr>
                <w:sz w:val="24"/>
                <w:szCs w:val="24"/>
              </w:rPr>
              <w:t>Ерошин С.А.  ___________________________</w:t>
            </w:r>
          </w:p>
        </w:tc>
      </w:tr>
    </w:tbl>
    <w:p w14:paraId="67F5EB83" w14:textId="77777777" w:rsidR="007C3A91" w:rsidRPr="000C3982" w:rsidRDefault="007C3A91" w:rsidP="00F6652C">
      <w:pPr>
        <w:spacing w:line="360" w:lineRule="auto"/>
        <w:jc w:val="both"/>
        <w:rPr>
          <w:sz w:val="24"/>
          <w:szCs w:val="24"/>
        </w:rPr>
      </w:pPr>
    </w:p>
    <w:sectPr w:rsidR="007C3A91" w:rsidRPr="000C3982" w:rsidSect="008C5C31">
      <w:pgSz w:w="11906" w:h="16838"/>
      <w:pgMar w:top="567" w:right="425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0E"/>
    <w:multiLevelType w:val="hybridMultilevel"/>
    <w:tmpl w:val="94AADE6A"/>
    <w:lvl w:ilvl="0" w:tplc="8A36B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CE9"/>
    <w:multiLevelType w:val="hybridMultilevel"/>
    <w:tmpl w:val="DB34D952"/>
    <w:lvl w:ilvl="0" w:tplc="2B9A270A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340A"/>
    <w:multiLevelType w:val="multilevel"/>
    <w:tmpl w:val="214E3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34C03"/>
    <w:multiLevelType w:val="hybridMultilevel"/>
    <w:tmpl w:val="10BE9CA8"/>
    <w:lvl w:ilvl="0" w:tplc="2B9A270A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B83389"/>
    <w:multiLevelType w:val="multilevel"/>
    <w:tmpl w:val="9598691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9F6CF9"/>
    <w:multiLevelType w:val="hybridMultilevel"/>
    <w:tmpl w:val="D0B8D312"/>
    <w:lvl w:ilvl="0" w:tplc="2B9A270A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965"/>
    <w:multiLevelType w:val="hybridMultilevel"/>
    <w:tmpl w:val="5792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E0416"/>
    <w:multiLevelType w:val="multilevel"/>
    <w:tmpl w:val="DAF691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D345424"/>
    <w:multiLevelType w:val="multilevel"/>
    <w:tmpl w:val="4BA8EA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566D4F"/>
    <w:multiLevelType w:val="hybridMultilevel"/>
    <w:tmpl w:val="95C2E30E"/>
    <w:lvl w:ilvl="0" w:tplc="2B9A270A">
      <w:start w:val="1"/>
      <w:numFmt w:val="decimal"/>
      <w:lvlText w:val="%1."/>
      <w:lvlJc w:val="left"/>
      <w:pPr>
        <w:ind w:left="10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27FB"/>
    <w:multiLevelType w:val="multilevel"/>
    <w:tmpl w:val="E7B6B6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D37832"/>
    <w:multiLevelType w:val="hybridMultilevel"/>
    <w:tmpl w:val="F690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25B7F"/>
    <w:multiLevelType w:val="hybridMultilevel"/>
    <w:tmpl w:val="BDCA8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4E28A7"/>
    <w:multiLevelType w:val="hybridMultilevel"/>
    <w:tmpl w:val="860C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7E03"/>
    <w:multiLevelType w:val="hybridMultilevel"/>
    <w:tmpl w:val="6CDA7B4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B5534EB"/>
    <w:multiLevelType w:val="multilevel"/>
    <w:tmpl w:val="A6B0599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F1080"/>
    <w:multiLevelType w:val="hybridMultilevel"/>
    <w:tmpl w:val="50F8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5737">
    <w:abstractNumId w:val="15"/>
  </w:num>
  <w:num w:numId="2" w16cid:durableId="702708864">
    <w:abstractNumId w:val="8"/>
  </w:num>
  <w:num w:numId="3" w16cid:durableId="1042242954">
    <w:abstractNumId w:val="2"/>
  </w:num>
  <w:num w:numId="4" w16cid:durableId="1618370295">
    <w:abstractNumId w:val="10"/>
  </w:num>
  <w:num w:numId="5" w16cid:durableId="418717280">
    <w:abstractNumId w:val="4"/>
  </w:num>
  <w:num w:numId="6" w16cid:durableId="1785997388">
    <w:abstractNumId w:val="7"/>
  </w:num>
  <w:num w:numId="7" w16cid:durableId="1840996683">
    <w:abstractNumId w:val="14"/>
  </w:num>
  <w:num w:numId="8" w16cid:durableId="1960187694">
    <w:abstractNumId w:val="16"/>
  </w:num>
  <w:num w:numId="9" w16cid:durableId="1387215348">
    <w:abstractNumId w:val="11"/>
  </w:num>
  <w:num w:numId="10" w16cid:durableId="1291474623">
    <w:abstractNumId w:val="6"/>
  </w:num>
  <w:num w:numId="11" w16cid:durableId="29647183">
    <w:abstractNumId w:val="12"/>
  </w:num>
  <w:num w:numId="12" w16cid:durableId="1340738784">
    <w:abstractNumId w:val="3"/>
  </w:num>
  <w:num w:numId="13" w16cid:durableId="591164931">
    <w:abstractNumId w:val="9"/>
  </w:num>
  <w:num w:numId="14" w16cid:durableId="1046099094">
    <w:abstractNumId w:val="1"/>
  </w:num>
  <w:num w:numId="15" w16cid:durableId="2044357818">
    <w:abstractNumId w:val="5"/>
  </w:num>
  <w:num w:numId="16" w16cid:durableId="1840119933">
    <w:abstractNumId w:val="13"/>
  </w:num>
  <w:num w:numId="17" w16cid:durableId="51334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5E5292"/>
    <w:rsid w:val="000001E3"/>
    <w:rsid w:val="00000DBC"/>
    <w:rsid w:val="00014BC6"/>
    <w:rsid w:val="00043E50"/>
    <w:rsid w:val="00055E4E"/>
    <w:rsid w:val="00056C2E"/>
    <w:rsid w:val="00073C83"/>
    <w:rsid w:val="00077CD9"/>
    <w:rsid w:val="00087064"/>
    <w:rsid w:val="00095E0F"/>
    <w:rsid w:val="00097EAF"/>
    <w:rsid w:val="000A482F"/>
    <w:rsid w:val="000A5856"/>
    <w:rsid w:val="000B6369"/>
    <w:rsid w:val="000C3982"/>
    <w:rsid w:val="000C7767"/>
    <w:rsid w:val="000D2AA1"/>
    <w:rsid w:val="000D68E1"/>
    <w:rsid w:val="000E503A"/>
    <w:rsid w:val="000F6A93"/>
    <w:rsid w:val="001002AA"/>
    <w:rsid w:val="0010261B"/>
    <w:rsid w:val="0012333E"/>
    <w:rsid w:val="00137A14"/>
    <w:rsid w:val="001429FE"/>
    <w:rsid w:val="00152C26"/>
    <w:rsid w:val="00167957"/>
    <w:rsid w:val="00170925"/>
    <w:rsid w:val="00176933"/>
    <w:rsid w:val="00190804"/>
    <w:rsid w:val="001A1930"/>
    <w:rsid w:val="001C0770"/>
    <w:rsid w:val="001C70C8"/>
    <w:rsid w:val="001D45D0"/>
    <w:rsid w:val="00201F92"/>
    <w:rsid w:val="00205D1B"/>
    <w:rsid w:val="00225B3F"/>
    <w:rsid w:val="00237151"/>
    <w:rsid w:val="00237B66"/>
    <w:rsid w:val="00245BD5"/>
    <w:rsid w:val="0026042C"/>
    <w:rsid w:val="0027291E"/>
    <w:rsid w:val="00273104"/>
    <w:rsid w:val="0029053B"/>
    <w:rsid w:val="0029667C"/>
    <w:rsid w:val="002A148A"/>
    <w:rsid w:val="002A1E94"/>
    <w:rsid w:val="002A3038"/>
    <w:rsid w:val="002B2D55"/>
    <w:rsid w:val="002B6806"/>
    <w:rsid w:val="002E3019"/>
    <w:rsid w:val="002E52F4"/>
    <w:rsid w:val="002E5D6E"/>
    <w:rsid w:val="00311B64"/>
    <w:rsid w:val="00312DEC"/>
    <w:rsid w:val="00327C2F"/>
    <w:rsid w:val="00337552"/>
    <w:rsid w:val="00343689"/>
    <w:rsid w:val="00390B5A"/>
    <w:rsid w:val="00395852"/>
    <w:rsid w:val="003A2E03"/>
    <w:rsid w:val="003B1029"/>
    <w:rsid w:val="003B6BE3"/>
    <w:rsid w:val="003B7EDB"/>
    <w:rsid w:val="003C2AA5"/>
    <w:rsid w:val="003D21C0"/>
    <w:rsid w:val="003D4E9D"/>
    <w:rsid w:val="003D4F89"/>
    <w:rsid w:val="003E5D4B"/>
    <w:rsid w:val="003F0D88"/>
    <w:rsid w:val="004025A6"/>
    <w:rsid w:val="00407913"/>
    <w:rsid w:val="004274AB"/>
    <w:rsid w:val="0043645B"/>
    <w:rsid w:val="00436F8C"/>
    <w:rsid w:val="0044536A"/>
    <w:rsid w:val="0045094C"/>
    <w:rsid w:val="00464929"/>
    <w:rsid w:val="0046571B"/>
    <w:rsid w:val="004708F7"/>
    <w:rsid w:val="004B27DD"/>
    <w:rsid w:val="004B30F3"/>
    <w:rsid w:val="004C4F49"/>
    <w:rsid w:val="004C6103"/>
    <w:rsid w:val="005058A6"/>
    <w:rsid w:val="0050701F"/>
    <w:rsid w:val="00554E40"/>
    <w:rsid w:val="0055718C"/>
    <w:rsid w:val="005611AC"/>
    <w:rsid w:val="00573466"/>
    <w:rsid w:val="005956D3"/>
    <w:rsid w:val="005A6EF6"/>
    <w:rsid w:val="005B5CEA"/>
    <w:rsid w:val="005C494C"/>
    <w:rsid w:val="005D642C"/>
    <w:rsid w:val="005F7DD9"/>
    <w:rsid w:val="006047E9"/>
    <w:rsid w:val="006126D6"/>
    <w:rsid w:val="00620FE5"/>
    <w:rsid w:val="00633018"/>
    <w:rsid w:val="00636319"/>
    <w:rsid w:val="00642887"/>
    <w:rsid w:val="006446C7"/>
    <w:rsid w:val="00646982"/>
    <w:rsid w:val="006519DE"/>
    <w:rsid w:val="00652E0A"/>
    <w:rsid w:val="006678B2"/>
    <w:rsid w:val="00667DC4"/>
    <w:rsid w:val="006714C2"/>
    <w:rsid w:val="00676A0D"/>
    <w:rsid w:val="006802CE"/>
    <w:rsid w:val="00682C1C"/>
    <w:rsid w:val="006842C4"/>
    <w:rsid w:val="00684550"/>
    <w:rsid w:val="0069173E"/>
    <w:rsid w:val="00697FDC"/>
    <w:rsid w:val="006A4452"/>
    <w:rsid w:val="006A5A81"/>
    <w:rsid w:val="006C0AE4"/>
    <w:rsid w:val="006C3241"/>
    <w:rsid w:val="006C38A2"/>
    <w:rsid w:val="006C71BB"/>
    <w:rsid w:val="006D772E"/>
    <w:rsid w:val="00703F15"/>
    <w:rsid w:val="00723AC3"/>
    <w:rsid w:val="00737496"/>
    <w:rsid w:val="00747BDE"/>
    <w:rsid w:val="00770E9A"/>
    <w:rsid w:val="00781B5D"/>
    <w:rsid w:val="00793470"/>
    <w:rsid w:val="007B15BA"/>
    <w:rsid w:val="007B32F3"/>
    <w:rsid w:val="007C2BAA"/>
    <w:rsid w:val="007C3A91"/>
    <w:rsid w:val="007D3A99"/>
    <w:rsid w:val="007E0AB1"/>
    <w:rsid w:val="007E1A77"/>
    <w:rsid w:val="007E71E5"/>
    <w:rsid w:val="008043AB"/>
    <w:rsid w:val="008151D5"/>
    <w:rsid w:val="00817A72"/>
    <w:rsid w:val="008237A2"/>
    <w:rsid w:val="008464B9"/>
    <w:rsid w:val="008660B3"/>
    <w:rsid w:val="00876538"/>
    <w:rsid w:val="00882ED5"/>
    <w:rsid w:val="008B35C7"/>
    <w:rsid w:val="008C1838"/>
    <w:rsid w:val="008C3E30"/>
    <w:rsid w:val="008C5C31"/>
    <w:rsid w:val="008E1BE2"/>
    <w:rsid w:val="008F1201"/>
    <w:rsid w:val="008F27FE"/>
    <w:rsid w:val="008F7E9B"/>
    <w:rsid w:val="00901A60"/>
    <w:rsid w:val="0091343D"/>
    <w:rsid w:val="00917BE5"/>
    <w:rsid w:val="00923565"/>
    <w:rsid w:val="00931011"/>
    <w:rsid w:val="009365D7"/>
    <w:rsid w:val="00940B78"/>
    <w:rsid w:val="009479AB"/>
    <w:rsid w:val="00956285"/>
    <w:rsid w:val="00961935"/>
    <w:rsid w:val="00985B2F"/>
    <w:rsid w:val="0098698A"/>
    <w:rsid w:val="00991625"/>
    <w:rsid w:val="009926AB"/>
    <w:rsid w:val="009A380C"/>
    <w:rsid w:val="009B4750"/>
    <w:rsid w:val="009B5AF6"/>
    <w:rsid w:val="009C3E81"/>
    <w:rsid w:val="009E0A6E"/>
    <w:rsid w:val="009E53CB"/>
    <w:rsid w:val="00A2557B"/>
    <w:rsid w:val="00A269F1"/>
    <w:rsid w:val="00A32102"/>
    <w:rsid w:val="00A336F3"/>
    <w:rsid w:val="00A6373D"/>
    <w:rsid w:val="00AA04D5"/>
    <w:rsid w:val="00AA1797"/>
    <w:rsid w:val="00AA5037"/>
    <w:rsid w:val="00AA66BD"/>
    <w:rsid w:val="00AC0BA8"/>
    <w:rsid w:val="00AC1518"/>
    <w:rsid w:val="00AC3851"/>
    <w:rsid w:val="00AD10F0"/>
    <w:rsid w:val="00AD230C"/>
    <w:rsid w:val="00AE3A57"/>
    <w:rsid w:val="00AE3C91"/>
    <w:rsid w:val="00AF336C"/>
    <w:rsid w:val="00AF5DF4"/>
    <w:rsid w:val="00B05C87"/>
    <w:rsid w:val="00B07E92"/>
    <w:rsid w:val="00B11C73"/>
    <w:rsid w:val="00B178C5"/>
    <w:rsid w:val="00B26ABD"/>
    <w:rsid w:val="00B41033"/>
    <w:rsid w:val="00B617D5"/>
    <w:rsid w:val="00B63547"/>
    <w:rsid w:val="00B77370"/>
    <w:rsid w:val="00B8488A"/>
    <w:rsid w:val="00B8792B"/>
    <w:rsid w:val="00B92B5A"/>
    <w:rsid w:val="00BA1FC9"/>
    <w:rsid w:val="00BA3C1E"/>
    <w:rsid w:val="00BB0A16"/>
    <w:rsid w:val="00BB1291"/>
    <w:rsid w:val="00BB25DD"/>
    <w:rsid w:val="00BC03AF"/>
    <w:rsid w:val="00BC4CF1"/>
    <w:rsid w:val="00BD1FF2"/>
    <w:rsid w:val="00BD4118"/>
    <w:rsid w:val="00BE2ACB"/>
    <w:rsid w:val="00BE30A4"/>
    <w:rsid w:val="00C01330"/>
    <w:rsid w:val="00C11A96"/>
    <w:rsid w:val="00C23174"/>
    <w:rsid w:val="00C36E34"/>
    <w:rsid w:val="00C43023"/>
    <w:rsid w:val="00C56FA5"/>
    <w:rsid w:val="00C61DAD"/>
    <w:rsid w:val="00C61EAF"/>
    <w:rsid w:val="00C63F89"/>
    <w:rsid w:val="00C848E0"/>
    <w:rsid w:val="00CB0C71"/>
    <w:rsid w:val="00CD6843"/>
    <w:rsid w:val="00CE2C8D"/>
    <w:rsid w:val="00CE7A7B"/>
    <w:rsid w:val="00CF1132"/>
    <w:rsid w:val="00CF397B"/>
    <w:rsid w:val="00D02693"/>
    <w:rsid w:val="00D0659B"/>
    <w:rsid w:val="00D077B1"/>
    <w:rsid w:val="00D10790"/>
    <w:rsid w:val="00D21170"/>
    <w:rsid w:val="00D355A1"/>
    <w:rsid w:val="00D36A16"/>
    <w:rsid w:val="00D4476A"/>
    <w:rsid w:val="00D55DD1"/>
    <w:rsid w:val="00D6015E"/>
    <w:rsid w:val="00D60AD9"/>
    <w:rsid w:val="00D61023"/>
    <w:rsid w:val="00D63107"/>
    <w:rsid w:val="00D714A0"/>
    <w:rsid w:val="00D850D3"/>
    <w:rsid w:val="00D8628C"/>
    <w:rsid w:val="00D921A6"/>
    <w:rsid w:val="00D9385D"/>
    <w:rsid w:val="00D95173"/>
    <w:rsid w:val="00DA2058"/>
    <w:rsid w:val="00DB3216"/>
    <w:rsid w:val="00DC0479"/>
    <w:rsid w:val="00DC2EC5"/>
    <w:rsid w:val="00DC47C7"/>
    <w:rsid w:val="00DD42FA"/>
    <w:rsid w:val="00DD543D"/>
    <w:rsid w:val="00DE46A5"/>
    <w:rsid w:val="00DE70B0"/>
    <w:rsid w:val="00DF4B51"/>
    <w:rsid w:val="00DF7AE2"/>
    <w:rsid w:val="00E047FC"/>
    <w:rsid w:val="00E355A2"/>
    <w:rsid w:val="00E70F8F"/>
    <w:rsid w:val="00E77F2B"/>
    <w:rsid w:val="00E82A5D"/>
    <w:rsid w:val="00E84BF3"/>
    <w:rsid w:val="00E96690"/>
    <w:rsid w:val="00EA5E8D"/>
    <w:rsid w:val="00EB5424"/>
    <w:rsid w:val="00EB6149"/>
    <w:rsid w:val="00EB69C2"/>
    <w:rsid w:val="00EC3AEC"/>
    <w:rsid w:val="00ED35F6"/>
    <w:rsid w:val="00EE0412"/>
    <w:rsid w:val="00EE1101"/>
    <w:rsid w:val="00EE27D8"/>
    <w:rsid w:val="00EE5B5A"/>
    <w:rsid w:val="00EE6C0A"/>
    <w:rsid w:val="00EE7529"/>
    <w:rsid w:val="00EE7EEA"/>
    <w:rsid w:val="00F1383D"/>
    <w:rsid w:val="00F22093"/>
    <w:rsid w:val="00F235AD"/>
    <w:rsid w:val="00F31921"/>
    <w:rsid w:val="00F34152"/>
    <w:rsid w:val="00F46AD1"/>
    <w:rsid w:val="00F5193F"/>
    <w:rsid w:val="00F51BDE"/>
    <w:rsid w:val="00F53F88"/>
    <w:rsid w:val="00F60385"/>
    <w:rsid w:val="00F6652C"/>
    <w:rsid w:val="00F7523E"/>
    <w:rsid w:val="00F92BF5"/>
    <w:rsid w:val="00F96D5E"/>
    <w:rsid w:val="00F96F52"/>
    <w:rsid w:val="00F9792A"/>
    <w:rsid w:val="00FD0B70"/>
    <w:rsid w:val="00FD362E"/>
    <w:rsid w:val="00FE38BB"/>
    <w:rsid w:val="00FE503B"/>
    <w:rsid w:val="00FF5B68"/>
    <w:rsid w:val="5F5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BBDE"/>
  <w15:docId w15:val="{BA0EDDAE-BD80-4378-BC3F-73AF7EB3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CF1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C4CF1"/>
    <w:rPr>
      <w:sz w:val="24"/>
      <w:szCs w:val="24"/>
    </w:rPr>
  </w:style>
  <w:style w:type="character" w:customStyle="1" w:styleId="WW8Num1z1">
    <w:name w:val="WW8Num1z1"/>
    <w:qFormat/>
    <w:rsid w:val="00BC4CF1"/>
    <w:rPr>
      <w:rFonts w:ascii="Symbol" w:hAnsi="Symbol" w:cs="Symbol"/>
    </w:rPr>
  </w:style>
  <w:style w:type="character" w:customStyle="1" w:styleId="WW8Num1z2">
    <w:name w:val="WW8Num1z2"/>
    <w:qFormat/>
    <w:rsid w:val="00BC4CF1"/>
  </w:style>
  <w:style w:type="character" w:customStyle="1" w:styleId="WW8Num1z3">
    <w:name w:val="WW8Num1z3"/>
    <w:qFormat/>
    <w:rsid w:val="00BC4CF1"/>
  </w:style>
  <w:style w:type="character" w:customStyle="1" w:styleId="WW8Num1z4">
    <w:name w:val="WW8Num1z4"/>
    <w:qFormat/>
    <w:rsid w:val="00BC4CF1"/>
  </w:style>
  <w:style w:type="character" w:customStyle="1" w:styleId="WW8Num1z5">
    <w:name w:val="WW8Num1z5"/>
    <w:qFormat/>
    <w:rsid w:val="00BC4CF1"/>
  </w:style>
  <w:style w:type="character" w:customStyle="1" w:styleId="WW8Num1z6">
    <w:name w:val="WW8Num1z6"/>
    <w:qFormat/>
    <w:rsid w:val="00BC4CF1"/>
  </w:style>
  <w:style w:type="character" w:customStyle="1" w:styleId="WW8Num1z7">
    <w:name w:val="WW8Num1z7"/>
    <w:qFormat/>
    <w:rsid w:val="00BC4CF1"/>
  </w:style>
  <w:style w:type="character" w:customStyle="1" w:styleId="WW8Num1z8">
    <w:name w:val="WW8Num1z8"/>
    <w:qFormat/>
    <w:rsid w:val="00BC4CF1"/>
  </w:style>
  <w:style w:type="character" w:customStyle="1" w:styleId="WW8Num2z0">
    <w:name w:val="WW8Num2z0"/>
    <w:qFormat/>
    <w:rsid w:val="00BC4CF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BC4CF1"/>
    <w:rPr>
      <w:rFonts w:ascii="Courier New" w:hAnsi="Courier New" w:cs="Courier New"/>
    </w:rPr>
  </w:style>
  <w:style w:type="character" w:customStyle="1" w:styleId="WW8Num2z2">
    <w:name w:val="WW8Num2z2"/>
    <w:qFormat/>
    <w:rsid w:val="00BC4CF1"/>
    <w:rPr>
      <w:rFonts w:ascii="Wingdings" w:hAnsi="Wingdings" w:cs="Wingdings"/>
    </w:rPr>
  </w:style>
  <w:style w:type="character" w:customStyle="1" w:styleId="WW8Num2z3">
    <w:name w:val="WW8Num2z3"/>
    <w:qFormat/>
    <w:rsid w:val="00BC4CF1"/>
    <w:rPr>
      <w:rFonts w:ascii="Symbol" w:hAnsi="Symbol" w:cs="Symbol"/>
    </w:rPr>
  </w:style>
  <w:style w:type="character" w:customStyle="1" w:styleId="WW8Num3z0">
    <w:name w:val="WW8Num3z0"/>
    <w:qFormat/>
    <w:rsid w:val="00BC4CF1"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sid w:val="00BC4CF1"/>
    <w:rPr>
      <w:rFonts w:ascii="Courier New" w:hAnsi="Courier New" w:cs="Courier New"/>
    </w:rPr>
  </w:style>
  <w:style w:type="character" w:customStyle="1" w:styleId="WW8Num3z2">
    <w:name w:val="WW8Num3z2"/>
    <w:qFormat/>
    <w:rsid w:val="00BC4CF1"/>
    <w:rPr>
      <w:rFonts w:ascii="Wingdings" w:hAnsi="Wingdings" w:cs="Wingdings"/>
    </w:rPr>
  </w:style>
  <w:style w:type="character" w:customStyle="1" w:styleId="WW8Num4z0">
    <w:name w:val="WW8Num4z0"/>
    <w:qFormat/>
    <w:rsid w:val="00BC4CF1"/>
    <w:rPr>
      <w:rFonts w:ascii="Symbol" w:hAnsi="Symbol" w:cs="Symbol"/>
      <w:sz w:val="24"/>
      <w:szCs w:val="24"/>
    </w:rPr>
  </w:style>
  <w:style w:type="character" w:customStyle="1" w:styleId="WW8Num4z1">
    <w:name w:val="WW8Num4z1"/>
    <w:qFormat/>
    <w:rsid w:val="00BC4CF1"/>
    <w:rPr>
      <w:rFonts w:ascii="Courier New" w:hAnsi="Courier New" w:cs="Courier New"/>
    </w:rPr>
  </w:style>
  <w:style w:type="character" w:customStyle="1" w:styleId="WW8Num4z2">
    <w:name w:val="WW8Num4z2"/>
    <w:qFormat/>
    <w:rsid w:val="00BC4CF1"/>
    <w:rPr>
      <w:rFonts w:ascii="Wingdings" w:hAnsi="Wingdings" w:cs="Wingdings"/>
    </w:rPr>
  </w:style>
  <w:style w:type="character" w:customStyle="1" w:styleId="WW8Num5z0">
    <w:name w:val="WW8Num5z0"/>
    <w:qFormat/>
    <w:rsid w:val="00BC4CF1"/>
    <w:rPr>
      <w:sz w:val="24"/>
      <w:szCs w:val="24"/>
    </w:rPr>
  </w:style>
  <w:style w:type="character" w:customStyle="1" w:styleId="WW8Num5z1">
    <w:name w:val="WW8Num5z1"/>
    <w:qFormat/>
    <w:rsid w:val="00BC4CF1"/>
  </w:style>
  <w:style w:type="character" w:customStyle="1" w:styleId="WW8Num5z2">
    <w:name w:val="WW8Num5z2"/>
    <w:qFormat/>
    <w:rsid w:val="00BC4CF1"/>
  </w:style>
  <w:style w:type="character" w:customStyle="1" w:styleId="WW8Num5z3">
    <w:name w:val="WW8Num5z3"/>
    <w:qFormat/>
    <w:rsid w:val="00BC4CF1"/>
  </w:style>
  <w:style w:type="character" w:customStyle="1" w:styleId="WW8Num5z4">
    <w:name w:val="WW8Num5z4"/>
    <w:qFormat/>
    <w:rsid w:val="00BC4CF1"/>
  </w:style>
  <w:style w:type="character" w:customStyle="1" w:styleId="WW8Num5z5">
    <w:name w:val="WW8Num5z5"/>
    <w:qFormat/>
    <w:rsid w:val="00BC4CF1"/>
  </w:style>
  <w:style w:type="character" w:customStyle="1" w:styleId="WW8Num5z6">
    <w:name w:val="WW8Num5z6"/>
    <w:qFormat/>
    <w:rsid w:val="00BC4CF1"/>
  </w:style>
  <w:style w:type="character" w:customStyle="1" w:styleId="WW8Num5z7">
    <w:name w:val="WW8Num5z7"/>
    <w:qFormat/>
    <w:rsid w:val="00BC4CF1"/>
  </w:style>
  <w:style w:type="character" w:customStyle="1" w:styleId="WW8Num5z8">
    <w:name w:val="WW8Num5z8"/>
    <w:qFormat/>
    <w:rsid w:val="00BC4CF1"/>
  </w:style>
  <w:style w:type="paragraph" w:customStyle="1" w:styleId="Heading">
    <w:name w:val="Heading"/>
    <w:basedOn w:val="a"/>
    <w:next w:val="a3"/>
    <w:qFormat/>
    <w:rsid w:val="00BC4CF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BC4CF1"/>
    <w:pPr>
      <w:spacing w:after="140" w:line="276" w:lineRule="auto"/>
    </w:pPr>
  </w:style>
  <w:style w:type="paragraph" w:styleId="a4">
    <w:name w:val="List"/>
    <w:basedOn w:val="a3"/>
    <w:rsid w:val="00BC4CF1"/>
  </w:style>
  <w:style w:type="paragraph" w:customStyle="1" w:styleId="1">
    <w:name w:val="Название объекта1"/>
    <w:basedOn w:val="a"/>
    <w:qFormat/>
    <w:rsid w:val="00BC4C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C4CF1"/>
    <w:pPr>
      <w:suppressLineNumbers/>
    </w:pPr>
  </w:style>
  <w:style w:type="paragraph" w:styleId="a5">
    <w:name w:val="Document Map"/>
    <w:basedOn w:val="a"/>
    <w:qFormat/>
    <w:rsid w:val="00BC4CF1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qFormat/>
    <w:rsid w:val="00BC4CF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BC4CF1"/>
    <w:pPr>
      <w:suppressLineNumbers/>
    </w:pPr>
  </w:style>
  <w:style w:type="paragraph" w:customStyle="1" w:styleId="TableHeading">
    <w:name w:val="Table Heading"/>
    <w:basedOn w:val="TableContents"/>
    <w:qFormat/>
    <w:rsid w:val="00BC4CF1"/>
    <w:pPr>
      <w:jc w:val="center"/>
    </w:pPr>
    <w:rPr>
      <w:b/>
      <w:bCs/>
    </w:rPr>
  </w:style>
  <w:style w:type="numbering" w:customStyle="1" w:styleId="WW8Num1">
    <w:name w:val="WW8Num1"/>
    <w:qFormat/>
    <w:rsid w:val="00BC4CF1"/>
  </w:style>
  <w:style w:type="numbering" w:customStyle="1" w:styleId="WW8Num2">
    <w:name w:val="WW8Num2"/>
    <w:qFormat/>
    <w:rsid w:val="00BC4CF1"/>
  </w:style>
  <w:style w:type="numbering" w:customStyle="1" w:styleId="WW8Num3">
    <w:name w:val="WW8Num3"/>
    <w:qFormat/>
    <w:rsid w:val="00BC4CF1"/>
  </w:style>
  <w:style w:type="numbering" w:customStyle="1" w:styleId="WW8Num4">
    <w:name w:val="WW8Num4"/>
    <w:qFormat/>
    <w:rsid w:val="00BC4CF1"/>
  </w:style>
  <w:style w:type="numbering" w:customStyle="1" w:styleId="WW8Num5">
    <w:name w:val="WW8Num5"/>
    <w:qFormat/>
    <w:rsid w:val="00BC4CF1"/>
  </w:style>
  <w:style w:type="paragraph" w:styleId="a7">
    <w:name w:val="List Paragraph"/>
    <w:basedOn w:val="a"/>
    <w:uiPriority w:val="34"/>
    <w:qFormat/>
    <w:rsid w:val="00ED35F6"/>
    <w:pPr>
      <w:ind w:left="720"/>
      <w:contextualSpacing/>
    </w:pPr>
  </w:style>
  <w:style w:type="table" w:styleId="a8">
    <w:name w:val="Table Grid"/>
    <w:basedOn w:val="a1"/>
    <w:uiPriority w:val="59"/>
    <w:rsid w:val="007C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67DC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67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1BF2-5269-43E0-8A6F-D152766D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от 11 июля 2002г</vt:lpstr>
    </vt:vector>
  </TitlesOfParts>
  <Company>SPecialiST RePack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от 11 июля 2002г</dc:title>
  <dc:creator>kirill</dc:creator>
  <cp:lastModifiedBy>Сергей Выдрин</cp:lastModifiedBy>
  <cp:revision>42</cp:revision>
  <cp:lastPrinted>2017-07-15T12:09:00Z</cp:lastPrinted>
  <dcterms:created xsi:type="dcterms:W3CDTF">2022-08-07T09:49:00Z</dcterms:created>
  <dcterms:modified xsi:type="dcterms:W3CDTF">2023-07-22T07:19:00Z</dcterms:modified>
  <dc:language>en-US</dc:language>
</cp:coreProperties>
</file>